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2F3" w:rsidRDefault="00075641" w:rsidP="00A562F3">
      <w:pPr>
        <w:pStyle w:val="Default"/>
        <w:jc w:val="both"/>
      </w:pPr>
      <w:r>
        <w:rPr>
          <w:rFonts w:eastAsia="Times New Roman"/>
          <w:b/>
          <w:i/>
          <w:noProof/>
          <w:lang w:eastAsia="it-IT"/>
        </w:rPr>
        <w:drawing>
          <wp:anchor distT="0" distB="0" distL="114300" distR="114300" simplePos="0" relativeHeight="251658240" behindDoc="1" locked="0" layoutInCell="1" allowOverlap="1">
            <wp:simplePos x="0" y="0"/>
            <wp:positionH relativeFrom="column">
              <wp:posOffset>-2540</wp:posOffset>
            </wp:positionH>
            <wp:positionV relativeFrom="paragraph">
              <wp:posOffset>0</wp:posOffset>
            </wp:positionV>
            <wp:extent cx="591185" cy="883920"/>
            <wp:effectExtent l="0" t="0" r="0" b="0"/>
            <wp:wrapTight wrapText="bothSides">
              <wp:wrapPolygon edited="0">
                <wp:start x="0" y="0"/>
                <wp:lineTo x="0" y="20948"/>
                <wp:lineTo x="20881" y="20948"/>
                <wp:lineTo x="20881" y="0"/>
                <wp:lineTo x="0" y="0"/>
              </wp:wrapPolygon>
            </wp:wrapTight>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1185" cy="883920"/>
                    </a:xfrm>
                    <a:prstGeom prst="rect">
                      <a:avLst/>
                    </a:prstGeom>
                    <a:noFill/>
                  </pic:spPr>
                </pic:pic>
              </a:graphicData>
            </a:graphic>
          </wp:anchor>
        </w:drawing>
      </w:r>
      <w:r w:rsidR="00A562F3" w:rsidRPr="00A562F3">
        <w:rPr>
          <w:i/>
        </w:rPr>
        <w:t xml:space="preserve"> </w:t>
      </w:r>
    </w:p>
    <w:p w:rsidR="00A562F3" w:rsidRDefault="00A562F3" w:rsidP="00A562F3">
      <w:pPr>
        <w:pStyle w:val="Intestazione"/>
        <w:framePr w:w="971" w:h="1440" w:hSpace="141" w:wrap="auto" w:vAnchor="text" w:hAnchor="page" w:x="954" w:y="1"/>
        <w:jc w:val="center"/>
        <w:rPr>
          <w:b/>
          <w:noProof/>
          <w:color w:val="808080"/>
          <w:sz w:val="48"/>
        </w:rPr>
      </w:pPr>
    </w:p>
    <w:p w:rsidR="00A562F3" w:rsidRDefault="00A562F3" w:rsidP="00B94739">
      <w:pPr>
        <w:pStyle w:val="Default"/>
        <w:ind w:left="-284"/>
        <w:jc w:val="center"/>
        <w:rPr>
          <w:sz w:val="44"/>
          <w:szCs w:val="44"/>
        </w:rPr>
      </w:pPr>
      <w:r>
        <w:rPr>
          <w:b/>
          <w:bCs/>
          <w:sz w:val="44"/>
          <w:szCs w:val="44"/>
        </w:rPr>
        <w:t>COMUNE DI DERUTA</w:t>
      </w:r>
    </w:p>
    <w:p w:rsidR="00A562F3" w:rsidRDefault="00A562F3" w:rsidP="00A562F3">
      <w:pPr>
        <w:pStyle w:val="Default"/>
        <w:jc w:val="center"/>
        <w:rPr>
          <w:sz w:val="28"/>
          <w:szCs w:val="36"/>
        </w:rPr>
      </w:pPr>
      <w:r>
        <w:rPr>
          <w:sz w:val="28"/>
          <w:szCs w:val="36"/>
        </w:rPr>
        <w:t>UFFICIO TRIBUTI</w:t>
      </w:r>
    </w:p>
    <w:p w:rsidR="00075641" w:rsidRDefault="00075641" w:rsidP="00A562F3">
      <w:pPr>
        <w:spacing w:after="0" w:line="259" w:lineRule="auto"/>
        <w:ind w:left="130" w:right="0" w:firstLine="0"/>
        <w:jc w:val="left"/>
      </w:pPr>
    </w:p>
    <w:p w:rsidR="004B6C35" w:rsidRDefault="003531CE" w:rsidP="00901BCC">
      <w:pPr>
        <w:tabs>
          <w:tab w:val="center" w:pos="7513"/>
        </w:tabs>
        <w:spacing w:after="56"/>
        <w:ind w:left="-15" w:right="0" w:firstLine="0"/>
        <w:jc w:val="left"/>
      </w:pPr>
      <w:r>
        <w:rPr>
          <w:rFonts w:ascii="Times New Roman" w:eastAsia="Times New Roman" w:hAnsi="Times New Roman" w:cs="Times New Roman"/>
          <w:i w:val="0"/>
          <w:sz w:val="22"/>
        </w:rPr>
        <w:tab/>
        <w:t>Al</w:t>
      </w:r>
      <w:r w:rsidR="00761DDE">
        <w:rPr>
          <w:rFonts w:ascii="Times New Roman" w:eastAsia="Times New Roman" w:hAnsi="Times New Roman" w:cs="Times New Roman"/>
          <w:i w:val="0"/>
          <w:sz w:val="22"/>
        </w:rPr>
        <w:t xml:space="preserve">l’Ufficio </w:t>
      </w:r>
      <w:r>
        <w:rPr>
          <w:rFonts w:ascii="Times New Roman" w:eastAsia="Times New Roman" w:hAnsi="Times New Roman" w:cs="Times New Roman"/>
          <w:i w:val="0"/>
          <w:sz w:val="22"/>
        </w:rPr>
        <w:t xml:space="preserve">Tributi del </w:t>
      </w:r>
    </w:p>
    <w:p w:rsidR="004B6C35" w:rsidRDefault="003531CE">
      <w:pPr>
        <w:spacing w:after="19" w:line="259" w:lineRule="auto"/>
        <w:ind w:left="0" w:right="898" w:firstLine="0"/>
        <w:jc w:val="right"/>
        <w:rPr>
          <w:rFonts w:ascii="Times New Roman" w:eastAsia="Times New Roman" w:hAnsi="Times New Roman" w:cs="Times New Roman"/>
          <w:i w:val="0"/>
          <w:sz w:val="22"/>
        </w:rPr>
      </w:pPr>
      <w:r>
        <w:rPr>
          <w:rFonts w:ascii="Times New Roman" w:eastAsia="Times New Roman" w:hAnsi="Times New Roman" w:cs="Times New Roman"/>
          <w:b/>
          <w:i w:val="0"/>
          <w:sz w:val="20"/>
        </w:rPr>
        <w:t xml:space="preserve">Comune di </w:t>
      </w:r>
      <w:r w:rsidR="00032387">
        <w:rPr>
          <w:rFonts w:ascii="Times New Roman" w:eastAsia="Times New Roman" w:hAnsi="Times New Roman" w:cs="Times New Roman"/>
          <w:b/>
          <w:i w:val="0"/>
          <w:sz w:val="20"/>
        </w:rPr>
        <w:t>Deruta</w:t>
      </w:r>
      <w:r w:rsidR="00930A7E">
        <w:rPr>
          <w:rFonts w:ascii="Times New Roman" w:eastAsia="Times New Roman" w:hAnsi="Times New Roman" w:cs="Times New Roman"/>
          <w:b/>
          <w:i w:val="0"/>
          <w:sz w:val="20"/>
        </w:rPr>
        <w:t xml:space="preserve"> </w:t>
      </w:r>
      <w:bookmarkStart w:id="0" w:name="_GoBack"/>
      <w:bookmarkEnd w:id="0"/>
      <w:r w:rsidR="00032387">
        <w:rPr>
          <w:rFonts w:ascii="Times New Roman" w:eastAsia="Times New Roman" w:hAnsi="Times New Roman" w:cs="Times New Roman"/>
          <w:b/>
          <w:i w:val="0"/>
          <w:sz w:val="20"/>
        </w:rPr>
        <w:t>(PG</w:t>
      </w:r>
      <w:r>
        <w:rPr>
          <w:rFonts w:ascii="Times New Roman" w:eastAsia="Times New Roman" w:hAnsi="Times New Roman" w:cs="Times New Roman"/>
          <w:b/>
          <w:i w:val="0"/>
          <w:sz w:val="20"/>
        </w:rPr>
        <w:t>)</w:t>
      </w:r>
      <w:r>
        <w:rPr>
          <w:rFonts w:ascii="Times New Roman" w:eastAsia="Times New Roman" w:hAnsi="Times New Roman" w:cs="Times New Roman"/>
          <w:i w:val="0"/>
          <w:sz w:val="22"/>
        </w:rPr>
        <w:t xml:space="preserve"> </w:t>
      </w:r>
    </w:p>
    <w:p w:rsidR="00A562F3" w:rsidRDefault="00A562F3">
      <w:pPr>
        <w:spacing w:after="19" w:line="259" w:lineRule="auto"/>
        <w:ind w:left="0" w:right="898" w:firstLine="0"/>
        <w:jc w:val="right"/>
      </w:pPr>
    </w:p>
    <w:p w:rsidR="004B6C35" w:rsidRDefault="003531CE" w:rsidP="006B456B">
      <w:pPr>
        <w:spacing w:after="51" w:line="259" w:lineRule="auto"/>
        <w:ind w:left="43" w:right="0" w:firstLine="0"/>
        <w:jc w:val="center"/>
      </w:pPr>
      <w:r>
        <w:rPr>
          <w:rFonts w:ascii="Times New Roman" w:eastAsia="Times New Roman" w:hAnsi="Times New Roman" w:cs="Times New Roman"/>
          <w:i w:val="0"/>
          <w:sz w:val="20"/>
        </w:rPr>
        <w:t xml:space="preserve"> </w:t>
      </w:r>
      <w:r>
        <w:rPr>
          <w:rFonts w:ascii="Times New Roman" w:eastAsia="Times New Roman" w:hAnsi="Times New Roman" w:cs="Times New Roman"/>
          <w:b/>
          <w:i w:val="0"/>
          <w:sz w:val="20"/>
        </w:rPr>
        <w:t>DICHIARAZIONE SOSTITUTIVA (resa ai sensi degli articoli 46 e 47 del D.P.R. 28/12/2000, n. 445)</w:t>
      </w:r>
      <w:r>
        <w:rPr>
          <w:rFonts w:ascii="Times New Roman" w:eastAsia="Times New Roman" w:hAnsi="Times New Roman" w:cs="Times New Roman"/>
          <w:i w:val="0"/>
          <w:sz w:val="20"/>
        </w:rPr>
        <w:t xml:space="preserve"> </w:t>
      </w:r>
    </w:p>
    <w:p w:rsidR="004B6C35" w:rsidRDefault="003531CE">
      <w:pPr>
        <w:spacing w:after="0" w:line="259" w:lineRule="auto"/>
        <w:ind w:right="7"/>
        <w:jc w:val="center"/>
      </w:pPr>
      <w:r>
        <w:rPr>
          <w:rFonts w:ascii="Times New Roman" w:eastAsia="Times New Roman" w:hAnsi="Times New Roman" w:cs="Times New Roman"/>
          <w:b/>
          <w:i w:val="0"/>
          <w:sz w:val="20"/>
        </w:rPr>
        <w:t xml:space="preserve"> RICHIESTA RIDUZIONE TARI 202</w:t>
      </w:r>
      <w:r w:rsidR="00FB481B">
        <w:rPr>
          <w:rFonts w:ascii="Times New Roman" w:eastAsia="Times New Roman" w:hAnsi="Times New Roman" w:cs="Times New Roman"/>
          <w:b/>
          <w:i w:val="0"/>
          <w:sz w:val="20"/>
        </w:rPr>
        <w:t>2</w:t>
      </w:r>
      <w:r>
        <w:rPr>
          <w:rFonts w:ascii="Times New Roman" w:eastAsia="Times New Roman" w:hAnsi="Times New Roman" w:cs="Times New Roman"/>
          <w:b/>
          <w:i w:val="0"/>
          <w:sz w:val="20"/>
        </w:rPr>
        <w:t xml:space="preserve"> </w:t>
      </w:r>
      <w:r w:rsidR="00FB481B">
        <w:rPr>
          <w:rFonts w:ascii="Times New Roman" w:eastAsia="Times New Roman" w:hAnsi="Times New Roman" w:cs="Times New Roman"/>
          <w:b/>
          <w:i w:val="0"/>
          <w:sz w:val="20"/>
        </w:rPr>
        <w:t xml:space="preserve">UTENZE NON DOMESTICHE </w:t>
      </w:r>
    </w:p>
    <w:p w:rsidR="004B6C35" w:rsidRDefault="004B6C35">
      <w:pPr>
        <w:spacing w:after="0" w:line="259" w:lineRule="auto"/>
        <w:ind w:left="43" w:right="0" w:firstLine="0"/>
        <w:jc w:val="center"/>
      </w:pPr>
    </w:p>
    <w:p w:rsidR="00D86587" w:rsidRDefault="003531CE" w:rsidP="00370A66">
      <w:pPr>
        <w:spacing w:after="5" w:line="356" w:lineRule="auto"/>
        <w:ind w:left="-5" w:right="0"/>
        <w:jc w:val="left"/>
        <w:rPr>
          <w:rFonts w:ascii="Times New Roman" w:eastAsia="Times New Roman" w:hAnsi="Times New Roman" w:cs="Times New Roman"/>
          <w:i w:val="0"/>
          <w:sz w:val="22"/>
        </w:rPr>
      </w:pPr>
      <w:r>
        <w:rPr>
          <w:rFonts w:ascii="Times New Roman" w:eastAsia="Times New Roman" w:hAnsi="Times New Roman" w:cs="Times New Roman"/>
          <w:i w:val="0"/>
          <w:sz w:val="22"/>
        </w:rPr>
        <w:t>Il/ la sottoscritt</w:t>
      </w:r>
      <w:r w:rsidR="00E260BC">
        <w:rPr>
          <w:rFonts w:ascii="Times New Roman" w:eastAsia="Times New Roman" w:hAnsi="Times New Roman" w:cs="Times New Roman"/>
          <w:i w:val="0"/>
          <w:sz w:val="22"/>
        </w:rPr>
        <w:t>o/a</w:t>
      </w:r>
      <w:r>
        <w:rPr>
          <w:rFonts w:ascii="Times New Roman" w:eastAsia="Times New Roman" w:hAnsi="Times New Roman" w:cs="Times New Roman"/>
          <w:i w:val="0"/>
          <w:sz w:val="22"/>
        </w:rPr>
        <w:t xml:space="preserve">_________________________________________ , </w:t>
      </w:r>
      <w:proofErr w:type="spellStart"/>
      <w:r>
        <w:rPr>
          <w:rFonts w:ascii="Times New Roman" w:eastAsia="Times New Roman" w:hAnsi="Times New Roman" w:cs="Times New Roman"/>
          <w:i w:val="0"/>
          <w:sz w:val="22"/>
        </w:rPr>
        <w:t>nat</w:t>
      </w:r>
      <w:proofErr w:type="spellEnd"/>
      <w:r>
        <w:rPr>
          <w:rFonts w:ascii="Times New Roman" w:eastAsia="Times New Roman" w:hAnsi="Times New Roman" w:cs="Times New Roman"/>
          <w:i w:val="0"/>
          <w:sz w:val="22"/>
        </w:rPr>
        <w:t xml:space="preserve">_ il __ /__ /____ a___________________________ residente a ______________________________________ in via _____________________________________n.__________ </w:t>
      </w:r>
      <w:r w:rsidR="00903F29">
        <w:rPr>
          <w:rFonts w:ascii="Times New Roman" w:eastAsia="Times New Roman" w:hAnsi="Times New Roman" w:cs="Times New Roman"/>
          <w:i w:val="0"/>
          <w:sz w:val="22"/>
        </w:rPr>
        <w:t>T</w:t>
      </w:r>
      <w:r w:rsidR="00E260BC">
        <w:rPr>
          <w:rFonts w:ascii="Times New Roman" w:eastAsia="Times New Roman" w:hAnsi="Times New Roman" w:cs="Times New Roman"/>
          <w:i w:val="0"/>
          <w:sz w:val="22"/>
        </w:rPr>
        <w:t>elefono n.</w:t>
      </w:r>
      <w:r>
        <w:rPr>
          <w:rFonts w:ascii="Times New Roman" w:eastAsia="Times New Roman" w:hAnsi="Times New Roman" w:cs="Times New Roman"/>
          <w:i w:val="0"/>
          <w:sz w:val="22"/>
        </w:rPr>
        <w:t xml:space="preserve">__________________________________cellulare___________________________________________________ in qualità di titolare/rappresentante legale della ditta___________________________________________________________  con sede legale a ________________________________________  partita IVA ________________________________ </w:t>
      </w:r>
      <w:r w:rsidR="00370A66">
        <w:rPr>
          <w:rFonts w:ascii="Times New Roman" w:eastAsia="Times New Roman" w:hAnsi="Times New Roman" w:cs="Times New Roman"/>
          <w:i w:val="0"/>
          <w:sz w:val="22"/>
        </w:rPr>
        <w:br/>
        <w:t xml:space="preserve">Cod. ATECO:__________________ </w:t>
      </w:r>
      <w:r>
        <w:rPr>
          <w:rFonts w:ascii="Times New Roman" w:eastAsia="Times New Roman" w:hAnsi="Times New Roman" w:cs="Times New Roman"/>
          <w:i w:val="0"/>
          <w:sz w:val="22"/>
        </w:rPr>
        <w:t>e-mail______</w:t>
      </w:r>
      <w:r w:rsidR="00370A66">
        <w:rPr>
          <w:rFonts w:ascii="Times New Roman" w:eastAsia="Times New Roman" w:hAnsi="Times New Roman" w:cs="Times New Roman"/>
          <w:i w:val="0"/>
          <w:sz w:val="22"/>
        </w:rPr>
        <w:t>__________________</w:t>
      </w:r>
      <w:r>
        <w:rPr>
          <w:rFonts w:ascii="Times New Roman" w:eastAsia="Times New Roman" w:hAnsi="Times New Roman" w:cs="Times New Roman"/>
          <w:i w:val="0"/>
          <w:sz w:val="22"/>
        </w:rPr>
        <w:t>______ PEC ____</w:t>
      </w:r>
      <w:r w:rsidR="00370A66">
        <w:rPr>
          <w:rFonts w:ascii="Times New Roman" w:eastAsia="Times New Roman" w:hAnsi="Times New Roman" w:cs="Times New Roman"/>
          <w:i w:val="0"/>
          <w:sz w:val="22"/>
        </w:rPr>
        <w:t>____</w:t>
      </w:r>
      <w:r>
        <w:rPr>
          <w:rFonts w:ascii="Times New Roman" w:eastAsia="Times New Roman" w:hAnsi="Times New Roman" w:cs="Times New Roman"/>
          <w:i w:val="0"/>
          <w:sz w:val="22"/>
        </w:rPr>
        <w:t>___</w:t>
      </w:r>
      <w:r w:rsidR="00370A66">
        <w:rPr>
          <w:rFonts w:ascii="Times New Roman" w:eastAsia="Times New Roman" w:hAnsi="Times New Roman" w:cs="Times New Roman"/>
          <w:i w:val="0"/>
          <w:sz w:val="22"/>
        </w:rPr>
        <w:t>________________</w:t>
      </w:r>
      <w:r>
        <w:rPr>
          <w:rFonts w:ascii="Times New Roman" w:eastAsia="Times New Roman" w:hAnsi="Times New Roman" w:cs="Times New Roman"/>
          <w:i w:val="0"/>
          <w:sz w:val="22"/>
        </w:rPr>
        <w:t>___ contribuente ai fini della tassa sui rifiuti (TARI) per l’immobile in via</w:t>
      </w:r>
      <w:r w:rsidR="00D86587">
        <w:rPr>
          <w:rFonts w:ascii="Times New Roman" w:eastAsia="Times New Roman" w:hAnsi="Times New Roman" w:cs="Times New Roman"/>
          <w:i w:val="0"/>
          <w:sz w:val="22"/>
        </w:rPr>
        <w:t>:</w:t>
      </w:r>
      <w:r>
        <w:rPr>
          <w:rFonts w:ascii="Times New Roman" w:eastAsia="Times New Roman" w:hAnsi="Times New Roman" w:cs="Times New Roman"/>
          <w:i w:val="0"/>
          <w:sz w:val="22"/>
        </w:rPr>
        <w:t xml:space="preserve"> _</w:t>
      </w:r>
      <w:r w:rsidR="00D86587">
        <w:rPr>
          <w:rFonts w:ascii="Times New Roman" w:eastAsia="Times New Roman" w:hAnsi="Times New Roman" w:cs="Times New Roman"/>
          <w:i w:val="0"/>
          <w:sz w:val="22"/>
        </w:rPr>
        <w:t>_________________________</w:t>
      </w:r>
      <w:r>
        <w:rPr>
          <w:rFonts w:ascii="Times New Roman" w:eastAsia="Times New Roman" w:hAnsi="Times New Roman" w:cs="Times New Roman"/>
          <w:i w:val="0"/>
          <w:sz w:val="22"/>
        </w:rPr>
        <w:t>______________________________n.</w:t>
      </w:r>
      <w:r w:rsidR="00D86587">
        <w:rPr>
          <w:rFonts w:ascii="Times New Roman" w:eastAsia="Times New Roman" w:hAnsi="Times New Roman" w:cs="Times New Roman"/>
          <w:i w:val="0"/>
          <w:sz w:val="22"/>
        </w:rPr>
        <w:t xml:space="preserve"> civ.</w:t>
      </w:r>
      <w:r>
        <w:rPr>
          <w:rFonts w:ascii="Times New Roman" w:eastAsia="Times New Roman" w:hAnsi="Times New Roman" w:cs="Times New Roman"/>
          <w:i w:val="0"/>
          <w:sz w:val="22"/>
        </w:rPr>
        <w:t>___________</w:t>
      </w:r>
      <w:r w:rsidR="00D86587">
        <w:rPr>
          <w:rFonts w:ascii="Times New Roman" w:eastAsia="Times New Roman" w:hAnsi="Times New Roman" w:cs="Times New Roman"/>
          <w:i w:val="0"/>
          <w:sz w:val="22"/>
        </w:rPr>
        <w:t>foglio____part.________sub______</w:t>
      </w:r>
    </w:p>
    <w:p w:rsidR="004B6C35" w:rsidRDefault="003531CE" w:rsidP="00370A66">
      <w:pPr>
        <w:spacing w:after="5" w:line="356" w:lineRule="auto"/>
        <w:ind w:left="-5" w:right="0"/>
        <w:jc w:val="left"/>
      </w:pPr>
      <w:r>
        <w:rPr>
          <w:rFonts w:ascii="Times New Roman" w:eastAsia="Times New Roman" w:hAnsi="Times New Roman" w:cs="Times New Roman"/>
          <w:i w:val="0"/>
          <w:sz w:val="22"/>
        </w:rPr>
        <w:t>per utilizzo al fine di (</w:t>
      </w:r>
      <w:r>
        <w:rPr>
          <w:rFonts w:ascii="Times New Roman" w:eastAsia="Times New Roman" w:hAnsi="Times New Roman" w:cs="Times New Roman"/>
          <w:sz w:val="22"/>
        </w:rPr>
        <w:t>indicare il tipo di attività svolta) _________________________________________________</w:t>
      </w:r>
      <w:r>
        <w:rPr>
          <w:rFonts w:ascii="Times New Roman" w:eastAsia="Times New Roman" w:hAnsi="Times New Roman" w:cs="Times New Roman"/>
          <w:i w:val="0"/>
          <w:sz w:val="22"/>
        </w:rPr>
        <w:t>_____________________________________________________________________________________________________</w:t>
      </w:r>
    </w:p>
    <w:p w:rsidR="004B6C35" w:rsidRDefault="003531CE">
      <w:pPr>
        <w:spacing w:after="70" w:line="356" w:lineRule="auto"/>
        <w:ind w:left="-5" w:right="0"/>
      </w:pPr>
      <w:r>
        <w:rPr>
          <w:rFonts w:ascii="Times New Roman" w:eastAsia="Times New Roman" w:hAnsi="Times New Roman" w:cs="Times New Roman"/>
          <w:i w:val="0"/>
          <w:sz w:val="22"/>
        </w:rPr>
        <w:t xml:space="preserve">consapevole, </w:t>
      </w:r>
      <w:r>
        <w:rPr>
          <w:rFonts w:ascii="Times New Roman" w:eastAsia="Times New Roman" w:hAnsi="Times New Roman" w:cs="Times New Roman"/>
          <w:b/>
          <w:i w:val="0"/>
          <w:sz w:val="22"/>
        </w:rPr>
        <w:t>in caso di dichiarazioni mendaci e di formazione ed uso di atti falsi</w:t>
      </w:r>
      <w:r>
        <w:rPr>
          <w:rFonts w:ascii="Times New Roman" w:eastAsia="Times New Roman" w:hAnsi="Times New Roman" w:cs="Times New Roman"/>
          <w:i w:val="0"/>
          <w:sz w:val="22"/>
        </w:rPr>
        <w:t xml:space="preserve">, della decadenza dei benefici eventualmente conseguiti nonché delle sanzioni penali previste (artt. 75 e 76 D.P.R. 28 dicembre 2000, n. 445) </w:t>
      </w:r>
    </w:p>
    <w:p w:rsidR="004B6C35" w:rsidRDefault="003531CE">
      <w:pPr>
        <w:spacing w:after="105" w:line="259" w:lineRule="auto"/>
        <w:ind w:right="328"/>
        <w:jc w:val="center"/>
      </w:pPr>
      <w:r>
        <w:rPr>
          <w:rFonts w:ascii="Times New Roman" w:eastAsia="Times New Roman" w:hAnsi="Times New Roman" w:cs="Times New Roman"/>
          <w:b/>
          <w:i w:val="0"/>
          <w:sz w:val="22"/>
        </w:rPr>
        <w:t xml:space="preserve">CHIEDE </w:t>
      </w:r>
    </w:p>
    <w:p w:rsidR="004B6C35" w:rsidRDefault="003531CE">
      <w:pPr>
        <w:spacing w:after="113"/>
        <w:ind w:left="-5" w:right="0"/>
      </w:pPr>
      <w:r>
        <w:rPr>
          <w:rFonts w:ascii="Times New Roman" w:eastAsia="Times New Roman" w:hAnsi="Times New Roman" w:cs="Times New Roman"/>
          <w:i w:val="0"/>
          <w:sz w:val="22"/>
        </w:rPr>
        <w:t>ai sensi dell</w:t>
      </w:r>
      <w:r w:rsidR="004454B8">
        <w:rPr>
          <w:rFonts w:ascii="Times New Roman" w:eastAsia="Times New Roman" w:hAnsi="Times New Roman" w:cs="Times New Roman"/>
          <w:i w:val="0"/>
          <w:sz w:val="22"/>
        </w:rPr>
        <w:t>’</w:t>
      </w:r>
      <w:r>
        <w:rPr>
          <w:rFonts w:ascii="Times New Roman" w:eastAsia="Times New Roman" w:hAnsi="Times New Roman" w:cs="Times New Roman"/>
          <w:i w:val="0"/>
          <w:sz w:val="22"/>
        </w:rPr>
        <w:t>a</w:t>
      </w:r>
      <w:r w:rsidR="004454B8">
        <w:rPr>
          <w:rFonts w:ascii="Times New Roman" w:eastAsia="Times New Roman" w:hAnsi="Times New Roman" w:cs="Times New Roman"/>
          <w:i w:val="0"/>
          <w:sz w:val="22"/>
        </w:rPr>
        <w:t>vviso “</w:t>
      </w:r>
      <w:r w:rsidR="004454B8" w:rsidRPr="004454B8">
        <w:rPr>
          <w:rFonts w:ascii="Times New Roman" w:eastAsia="Times New Roman" w:hAnsi="Times New Roman" w:cs="Times New Roman"/>
          <w:i w:val="0"/>
          <w:sz w:val="22"/>
        </w:rPr>
        <w:t>TARI anno 202</w:t>
      </w:r>
      <w:r w:rsidR="00694643">
        <w:rPr>
          <w:rFonts w:ascii="Times New Roman" w:eastAsia="Times New Roman" w:hAnsi="Times New Roman" w:cs="Times New Roman"/>
          <w:i w:val="0"/>
          <w:sz w:val="22"/>
        </w:rPr>
        <w:t>2</w:t>
      </w:r>
      <w:r w:rsidR="004454B8" w:rsidRPr="004454B8">
        <w:rPr>
          <w:rFonts w:ascii="Times New Roman" w:eastAsia="Times New Roman" w:hAnsi="Times New Roman" w:cs="Times New Roman"/>
          <w:i w:val="0"/>
          <w:sz w:val="22"/>
        </w:rPr>
        <w:t xml:space="preserve"> – Riduzione in favore dei titolari di utenze non domestiche</w:t>
      </w:r>
      <w:r w:rsidR="004454B8">
        <w:rPr>
          <w:rFonts w:ascii="Times New Roman" w:eastAsia="Times New Roman" w:hAnsi="Times New Roman" w:cs="Times New Roman"/>
          <w:i w:val="0"/>
          <w:sz w:val="22"/>
        </w:rPr>
        <w:t>”</w:t>
      </w:r>
      <w:r w:rsidR="00FB481B">
        <w:rPr>
          <w:rFonts w:ascii="Times New Roman" w:eastAsia="Times New Roman" w:hAnsi="Times New Roman" w:cs="Times New Roman"/>
          <w:i w:val="0"/>
          <w:sz w:val="22"/>
        </w:rPr>
        <w:t xml:space="preserve"> che hanno subito chiusure, restrizioni dell’attività o effetti negativi per una contrazione generale dei consumi dovuta all’emergenza epidemiologica da COVID -19</w:t>
      </w:r>
      <w:r w:rsidR="004454B8">
        <w:rPr>
          <w:rFonts w:ascii="Times New Roman" w:eastAsia="Times New Roman" w:hAnsi="Times New Roman" w:cs="Times New Roman"/>
          <w:i w:val="0"/>
          <w:sz w:val="22"/>
        </w:rPr>
        <w:t>:</w:t>
      </w:r>
    </w:p>
    <w:p w:rsidR="004B6C35" w:rsidRDefault="003531CE">
      <w:pPr>
        <w:spacing w:after="323" w:line="259" w:lineRule="auto"/>
        <w:ind w:left="0" w:right="0" w:firstLine="0"/>
        <w:jc w:val="left"/>
      </w:pPr>
      <w:r>
        <w:rPr>
          <w:rFonts w:ascii="Times New Roman" w:eastAsia="Times New Roman" w:hAnsi="Times New Roman" w:cs="Times New Roman"/>
          <w:sz w:val="22"/>
        </w:rPr>
        <w:t>(barrare la casella che interessa, precisato che le due riduzioni a) e b) sono alternative)</w:t>
      </w:r>
      <w:r>
        <w:rPr>
          <w:rFonts w:ascii="Times New Roman" w:eastAsia="Times New Roman" w:hAnsi="Times New Roman" w:cs="Times New Roman"/>
          <w:i w:val="0"/>
          <w:sz w:val="22"/>
        </w:rPr>
        <w:t xml:space="preserve"> </w:t>
      </w:r>
    </w:p>
    <w:p w:rsidR="004B6C35" w:rsidRDefault="00EC5EE5" w:rsidP="000F4803">
      <w:pPr>
        <w:spacing w:after="5" w:line="240" w:lineRule="auto"/>
        <w:ind w:left="267" w:right="0" w:hanging="284"/>
      </w:pPr>
      <w:r>
        <w:rPr>
          <w:rFonts w:ascii="Times New Roman" w:eastAsia="Times New Roman" w:hAnsi="Times New Roman" w:cs="Times New Roman"/>
          <w:i w:val="0"/>
          <w:sz w:val="22"/>
        </w:rPr>
        <w:t>L</w:t>
      </w:r>
      <w:r w:rsidR="003531CE">
        <w:rPr>
          <w:rFonts w:ascii="Times New Roman" w:eastAsia="Times New Roman" w:hAnsi="Times New Roman" w:cs="Times New Roman"/>
          <w:i w:val="0"/>
          <w:sz w:val="22"/>
        </w:rPr>
        <w:t xml:space="preserve">a </w:t>
      </w:r>
      <w:r w:rsidR="003531CE" w:rsidRPr="00B94739">
        <w:rPr>
          <w:rFonts w:ascii="Times New Roman" w:eastAsia="Times New Roman" w:hAnsi="Times New Roman" w:cs="Times New Roman"/>
          <w:i w:val="0"/>
          <w:color w:val="auto"/>
          <w:sz w:val="22"/>
        </w:rPr>
        <w:t xml:space="preserve">riduzione </w:t>
      </w:r>
      <w:r w:rsidR="00FB481B">
        <w:rPr>
          <w:rFonts w:ascii="Times New Roman" w:eastAsia="Times New Roman" w:hAnsi="Times New Roman" w:cs="Times New Roman"/>
          <w:i w:val="0"/>
          <w:color w:val="auto"/>
          <w:sz w:val="22"/>
        </w:rPr>
        <w:t>del 20</w:t>
      </w:r>
      <w:r w:rsidR="003531CE" w:rsidRPr="00B94739">
        <w:rPr>
          <w:rFonts w:ascii="Times New Roman" w:eastAsia="Times New Roman" w:hAnsi="Times New Roman" w:cs="Times New Roman"/>
          <w:i w:val="0"/>
          <w:color w:val="auto"/>
          <w:sz w:val="22"/>
        </w:rPr>
        <w:t>% della TARI anno 202</w:t>
      </w:r>
      <w:r w:rsidR="00FB481B">
        <w:rPr>
          <w:rFonts w:ascii="Times New Roman" w:eastAsia="Times New Roman" w:hAnsi="Times New Roman" w:cs="Times New Roman"/>
          <w:i w:val="0"/>
          <w:color w:val="auto"/>
          <w:sz w:val="22"/>
        </w:rPr>
        <w:t>2</w:t>
      </w:r>
      <w:r w:rsidR="003531CE" w:rsidRPr="00B94739">
        <w:rPr>
          <w:rFonts w:ascii="Times New Roman" w:eastAsia="Times New Roman" w:hAnsi="Times New Roman" w:cs="Times New Roman"/>
          <w:i w:val="0"/>
          <w:color w:val="auto"/>
          <w:sz w:val="22"/>
        </w:rPr>
        <w:t xml:space="preserve"> dovuta per il citato immobile in quanto rientrante tra le attività destinatarie dei provvedimenti di chiusura</w:t>
      </w:r>
      <w:r w:rsidR="003531CE">
        <w:rPr>
          <w:rFonts w:ascii="Times New Roman" w:eastAsia="Times New Roman" w:hAnsi="Times New Roman" w:cs="Times New Roman"/>
          <w:i w:val="0"/>
          <w:sz w:val="22"/>
        </w:rPr>
        <w:t xml:space="preserve"> obbligatoria dell’esercizio dell’attività interessata, conseguenti all’emergenza COVID-19.</w:t>
      </w:r>
    </w:p>
    <w:p w:rsidR="004B6C35" w:rsidRDefault="003531CE" w:rsidP="00115829">
      <w:pPr>
        <w:spacing w:after="113"/>
        <w:ind w:left="293" w:right="0"/>
        <w:jc w:val="center"/>
      </w:pPr>
      <w:r>
        <w:rPr>
          <w:rFonts w:ascii="Times New Roman" w:eastAsia="Times New Roman" w:hAnsi="Times New Roman" w:cs="Times New Roman"/>
          <w:i w:val="0"/>
          <w:sz w:val="22"/>
        </w:rPr>
        <w:t>A tal fine dichiara:</w:t>
      </w:r>
    </w:p>
    <w:p w:rsidR="00B9100E" w:rsidRPr="00B9100E" w:rsidRDefault="00EC5EE5" w:rsidP="00EC5EE5">
      <w:pPr>
        <w:spacing w:after="5" w:line="356" w:lineRule="auto"/>
        <w:ind w:right="0"/>
        <w:rPr>
          <w:rFonts w:ascii="Times New Roman" w:eastAsia="Times New Roman" w:hAnsi="Times New Roman" w:cs="Times New Roman"/>
          <w:i w:val="0"/>
          <w:sz w:val="22"/>
        </w:rPr>
      </w:pPr>
      <w:r>
        <w:rPr>
          <w:rFonts w:ascii="Times New Roman" w:eastAsia="Times New Roman" w:hAnsi="Times New Roman" w:cs="Times New Roman"/>
          <w:i w:val="0"/>
          <w:sz w:val="32"/>
        </w:rPr>
        <w:t xml:space="preserve">□ </w:t>
      </w:r>
      <w:r>
        <w:rPr>
          <w:rFonts w:ascii="Times New Roman" w:eastAsia="Times New Roman" w:hAnsi="Times New Roman" w:cs="Times New Roman"/>
          <w:b/>
          <w:i w:val="0"/>
          <w:sz w:val="22"/>
        </w:rPr>
        <w:t>a)</w:t>
      </w:r>
      <w:r>
        <w:rPr>
          <w:rFonts w:ascii="Times New Roman" w:eastAsia="Times New Roman" w:hAnsi="Times New Roman" w:cs="Times New Roman"/>
          <w:i w:val="0"/>
          <w:sz w:val="22"/>
        </w:rPr>
        <w:t xml:space="preserve"> </w:t>
      </w:r>
      <w:r w:rsidR="00B9100E" w:rsidRPr="00B9100E">
        <w:rPr>
          <w:rFonts w:ascii="Times New Roman" w:eastAsia="Times New Roman" w:hAnsi="Times New Roman" w:cs="Times New Roman"/>
          <w:i w:val="0"/>
          <w:sz w:val="22"/>
        </w:rPr>
        <w:t>Che la propr</w:t>
      </w:r>
      <w:r w:rsidR="00FB481B">
        <w:rPr>
          <w:rFonts w:ascii="Times New Roman" w:eastAsia="Times New Roman" w:hAnsi="Times New Roman" w:cs="Times New Roman"/>
          <w:i w:val="0"/>
          <w:sz w:val="22"/>
        </w:rPr>
        <w:t xml:space="preserve">ia attività, nel corso del 2021 </w:t>
      </w:r>
      <w:r w:rsidR="00B9100E" w:rsidRPr="00B9100E">
        <w:rPr>
          <w:rFonts w:ascii="Times New Roman" w:eastAsia="Times New Roman" w:hAnsi="Times New Roman" w:cs="Times New Roman"/>
          <w:i w:val="0"/>
          <w:sz w:val="22"/>
        </w:rPr>
        <w:t>è stata soggetta a chiusura obbligatoria</w:t>
      </w:r>
      <w:r w:rsidR="00B9100E">
        <w:rPr>
          <w:rFonts w:ascii="Times New Roman" w:eastAsia="Times New Roman" w:hAnsi="Times New Roman" w:cs="Times New Roman"/>
          <w:i w:val="0"/>
          <w:sz w:val="22"/>
        </w:rPr>
        <w:t xml:space="preserve"> </w:t>
      </w:r>
      <w:r w:rsidR="00B9100E" w:rsidRPr="00B9100E">
        <w:rPr>
          <w:rFonts w:ascii="Times New Roman" w:eastAsia="Times New Roman" w:hAnsi="Times New Roman" w:cs="Times New Roman"/>
          <w:i w:val="0"/>
          <w:sz w:val="22"/>
        </w:rPr>
        <w:t>nei seguenti periodi:</w:t>
      </w:r>
    </w:p>
    <w:p w:rsidR="00B9100E" w:rsidRPr="00B9100E" w:rsidRDefault="00B9100E" w:rsidP="00B9100E">
      <w:pPr>
        <w:numPr>
          <w:ilvl w:val="0"/>
          <w:numId w:val="1"/>
        </w:numPr>
        <w:spacing w:after="5" w:line="356" w:lineRule="auto"/>
        <w:ind w:right="0" w:hanging="125"/>
        <w:rPr>
          <w:rFonts w:ascii="Times New Roman" w:eastAsia="Times New Roman" w:hAnsi="Times New Roman" w:cs="Times New Roman"/>
          <w:i w:val="0"/>
          <w:sz w:val="22"/>
        </w:rPr>
      </w:pPr>
      <w:r w:rsidRPr="00B9100E">
        <w:rPr>
          <w:rFonts w:ascii="Times New Roman" w:eastAsia="Times New Roman" w:hAnsi="Times New Roman" w:cs="Times New Roman"/>
          <w:i w:val="0"/>
          <w:sz w:val="22"/>
        </w:rPr>
        <w:t xml:space="preserve">dal ____________________ al _______________ </w:t>
      </w:r>
      <w:r>
        <w:rPr>
          <w:rFonts w:ascii="Times New Roman" w:eastAsia="Times New Roman" w:hAnsi="Times New Roman" w:cs="Times New Roman"/>
          <w:i w:val="0"/>
          <w:sz w:val="22"/>
        </w:rPr>
        <w:t>estremi del provvedimento _________________________________</w:t>
      </w:r>
    </w:p>
    <w:p w:rsidR="00B9100E" w:rsidRPr="00B9100E" w:rsidRDefault="00B9100E" w:rsidP="00B9100E">
      <w:pPr>
        <w:numPr>
          <w:ilvl w:val="0"/>
          <w:numId w:val="1"/>
        </w:numPr>
        <w:spacing w:after="5" w:line="356" w:lineRule="auto"/>
        <w:ind w:right="0" w:hanging="125"/>
        <w:rPr>
          <w:rFonts w:ascii="Times New Roman" w:eastAsia="Times New Roman" w:hAnsi="Times New Roman" w:cs="Times New Roman"/>
          <w:i w:val="0"/>
          <w:sz w:val="22"/>
        </w:rPr>
      </w:pPr>
      <w:r w:rsidRPr="00B9100E">
        <w:rPr>
          <w:rFonts w:ascii="Times New Roman" w:eastAsia="Times New Roman" w:hAnsi="Times New Roman" w:cs="Times New Roman"/>
          <w:i w:val="0"/>
          <w:sz w:val="22"/>
        </w:rPr>
        <w:t xml:space="preserve">dal ____________________ al _______________ </w:t>
      </w:r>
      <w:r>
        <w:rPr>
          <w:rFonts w:ascii="Times New Roman" w:eastAsia="Times New Roman" w:hAnsi="Times New Roman" w:cs="Times New Roman"/>
          <w:i w:val="0"/>
          <w:sz w:val="22"/>
        </w:rPr>
        <w:t>estremi del provvedimento _________________________________</w:t>
      </w:r>
    </w:p>
    <w:p w:rsidR="00B9100E" w:rsidRPr="00B9100E" w:rsidRDefault="00B9100E" w:rsidP="00B9100E">
      <w:pPr>
        <w:numPr>
          <w:ilvl w:val="0"/>
          <w:numId w:val="1"/>
        </w:numPr>
        <w:spacing w:after="5" w:line="356" w:lineRule="auto"/>
        <w:ind w:right="0" w:hanging="125"/>
        <w:rPr>
          <w:rFonts w:ascii="Times New Roman" w:eastAsia="Times New Roman" w:hAnsi="Times New Roman" w:cs="Times New Roman"/>
          <w:i w:val="0"/>
          <w:sz w:val="22"/>
        </w:rPr>
      </w:pPr>
      <w:r w:rsidRPr="00B9100E">
        <w:rPr>
          <w:rFonts w:ascii="Times New Roman" w:eastAsia="Times New Roman" w:hAnsi="Times New Roman" w:cs="Times New Roman"/>
          <w:i w:val="0"/>
          <w:sz w:val="22"/>
        </w:rPr>
        <w:t xml:space="preserve">dal ____________________ al _______________ </w:t>
      </w:r>
      <w:r>
        <w:rPr>
          <w:rFonts w:ascii="Times New Roman" w:eastAsia="Times New Roman" w:hAnsi="Times New Roman" w:cs="Times New Roman"/>
          <w:i w:val="0"/>
          <w:sz w:val="22"/>
        </w:rPr>
        <w:t>estremi del provvedimento _________________________________</w:t>
      </w:r>
    </w:p>
    <w:p w:rsidR="004B6C35" w:rsidRPr="00EC5EE5" w:rsidRDefault="003531CE" w:rsidP="000F4803">
      <w:pPr>
        <w:numPr>
          <w:ilvl w:val="0"/>
          <w:numId w:val="1"/>
        </w:numPr>
        <w:spacing w:after="5" w:line="240" w:lineRule="auto"/>
        <w:ind w:left="267" w:right="0" w:hanging="284"/>
        <w:rPr>
          <w:color w:val="auto"/>
        </w:rPr>
      </w:pPr>
      <w:r w:rsidRPr="00B94739">
        <w:rPr>
          <w:rFonts w:ascii="Times New Roman" w:eastAsia="Times New Roman" w:hAnsi="Times New Roman" w:cs="Times New Roman"/>
          <w:i w:val="0"/>
          <w:color w:val="auto"/>
          <w:sz w:val="22"/>
        </w:rPr>
        <w:t xml:space="preserve">di essere consapevole che in caso di morosità pregressa, l’agevolazione è trattenuta dal Comune a diretta compensazione dell’ammontare rimasto insoluto; </w:t>
      </w:r>
    </w:p>
    <w:p w:rsidR="00EC5EE5" w:rsidRDefault="00EC5EE5" w:rsidP="00EC5EE5">
      <w:pPr>
        <w:numPr>
          <w:ilvl w:val="0"/>
          <w:numId w:val="1"/>
        </w:numPr>
        <w:spacing w:after="113"/>
        <w:ind w:right="0" w:hanging="223"/>
      </w:pPr>
      <w:r>
        <w:rPr>
          <w:rFonts w:ascii="Times New Roman" w:eastAsia="Times New Roman" w:hAnsi="Times New Roman" w:cs="Times New Roman"/>
          <w:i w:val="0"/>
          <w:sz w:val="22"/>
        </w:rPr>
        <w:t>dichiara di essere consapevole che presente beneficio non si cumula con quello previsto ai punti a) e b);</w:t>
      </w:r>
    </w:p>
    <w:p w:rsidR="00EC5EE5" w:rsidRDefault="00B9100E" w:rsidP="000F4803">
      <w:pPr>
        <w:spacing w:after="5" w:line="240" w:lineRule="auto"/>
        <w:ind w:left="267" w:right="0" w:hanging="284"/>
        <w:rPr>
          <w:rFonts w:ascii="Times New Roman" w:eastAsia="Times New Roman" w:hAnsi="Times New Roman" w:cs="Times New Roman"/>
          <w:i w:val="0"/>
          <w:sz w:val="22"/>
        </w:rPr>
      </w:pPr>
      <w:r>
        <w:rPr>
          <w:rFonts w:ascii="Times New Roman" w:eastAsia="Times New Roman" w:hAnsi="Times New Roman" w:cs="Times New Roman"/>
          <w:i w:val="0"/>
          <w:sz w:val="32"/>
        </w:rPr>
        <w:t xml:space="preserve">□ </w:t>
      </w:r>
      <w:r>
        <w:rPr>
          <w:rFonts w:ascii="Times New Roman" w:eastAsia="Times New Roman" w:hAnsi="Times New Roman" w:cs="Times New Roman"/>
          <w:b/>
          <w:i w:val="0"/>
          <w:sz w:val="22"/>
        </w:rPr>
        <w:t>b)</w:t>
      </w:r>
      <w:r>
        <w:rPr>
          <w:rFonts w:ascii="Times New Roman" w:eastAsia="Times New Roman" w:hAnsi="Times New Roman" w:cs="Times New Roman"/>
          <w:i w:val="0"/>
          <w:sz w:val="22"/>
        </w:rPr>
        <w:t xml:space="preserve"> </w:t>
      </w:r>
      <w:r w:rsidR="00EC5EE5">
        <w:rPr>
          <w:rFonts w:ascii="Times New Roman" w:eastAsia="Times New Roman" w:hAnsi="Times New Roman" w:cs="Times New Roman"/>
          <w:i w:val="0"/>
          <w:sz w:val="22"/>
        </w:rPr>
        <w:t>–</w:t>
      </w:r>
      <w:r>
        <w:rPr>
          <w:rFonts w:ascii="Times New Roman" w:eastAsia="Times New Roman" w:hAnsi="Times New Roman" w:cs="Times New Roman"/>
          <w:i w:val="0"/>
          <w:sz w:val="22"/>
        </w:rPr>
        <w:t xml:space="preserve"> </w:t>
      </w:r>
      <w:r w:rsidR="00EC5EE5">
        <w:rPr>
          <w:rFonts w:ascii="Times New Roman" w:eastAsia="Times New Roman" w:hAnsi="Times New Roman" w:cs="Times New Roman"/>
          <w:i w:val="0"/>
          <w:sz w:val="22"/>
        </w:rPr>
        <w:t xml:space="preserve">Che la propria attività è stata destinataria nell’anno 2021 di provvedimenti di restrizione dell’esercizio dell’attività nei seguenti periodi: </w:t>
      </w:r>
    </w:p>
    <w:p w:rsidR="00EC5EE5" w:rsidRPr="00B9100E" w:rsidRDefault="00B9100E" w:rsidP="00EC5EE5">
      <w:pPr>
        <w:numPr>
          <w:ilvl w:val="0"/>
          <w:numId w:val="1"/>
        </w:numPr>
        <w:spacing w:after="5" w:line="356" w:lineRule="auto"/>
        <w:ind w:right="0" w:hanging="125"/>
        <w:rPr>
          <w:rFonts w:ascii="Times New Roman" w:eastAsia="Times New Roman" w:hAnsi="Times New Roman" w:cs="Times New Roman"/>
          <w:i w:val="0"/>
          <w:sz w:val="22"/>
        </w:rPr>
      </w:pPr>
      <w:r>
        <w:rPr>
          <w:rFonts w:ascii="Times New Roman" w:eastAsia="Times New Roman" w:hAnsi="Times New Roman" w:cs="Times New Roman"/>
          <w:i w:val="0"/>
          <w:sz w:val="22"/>
        </w:rPr>
        <w:t xml:space="preserve"> </w:t>
      </w:r>
      <w:r w:rsidR="00EC5EE5" w:rsidRPr="00B9100E">
        <w:rPr>
          <w:rFonts w:ascii="Times New Roman" w:eastAsia="Times New Roman" w:hAnsi="Times New Roman" w:cs="Times New Roman"/>
          <w:i w:val="0"/>
          <w:sz w:val="22"/>
        </w:rPr>
        <w:t xml:space="preserve">dal ____________________ al _______________ </w:t>
      </w:r>
      <w:r w:rsidR="00EC5EE5">
        <w:rPr>
          <w:rFonts w:ascii="Times New Roman" w:eastAsia="Times New Roman" w:hAnsi="Times New Roman" w:cs="Times New Roman"/>
          <w:i w:val="0"/>
          <w:sz w:val="22"/>
        </w:rPr>
        <w:t>estremi del provvedimento _________________________________</w:t>
      </w:r>
    </w:p>
    <w:p w:rsidR="00EC5EE5" w:rsidRPr="00B9100E" w:rsidRDefault="00EC5EE5" w:rsidP="00EC5EE5">
      <w:pPr>
        <w:numPr>
          <w:ilvl w:val="0"/>
          <w:numId w:val="1"/>
        </w:numPr>
        <w:spacing w:after="5" w:line="356" w:lineRule="auto"/>
        <w:ind w:right="0" w:hanging="125"/>
        <w:rPr>
          <w:rFonts w:ascii="Times New Roman" w:eastAsia="Times New Roman" w:hAnsi="Times New Roman" w:cs="Times New Roman"/>
          <w:i w:val="0"/>
          <w:sz w:val="22"/>
        </w:rPr>
      </w:pPr>
      <w:r w:rsidRPr="00B9100E">
        <w:rPr>
          <w:rFonts w:ascii="Times New Roman" w:eastAsia="Times New Roman" w:hAnsi="Times New Roman" w:cs="Times New Roman"/>
          <w:i w:val="0"/>
          <w:sz w:val="22"/>
        </w:rPr>
        <w:t xml:space="preserve">dal ____________________ al _______________ </w:t>
      </w:r>
      <w:r>
        <w:rPr>
          <w:rFonts w:ascii="Times New Roman" w:eastAsia="Times New Roman" w:hAnsi="Times New Roman" w:cs="Times New Roman"/>
          <w:i w:val="0"/>
          <w:sz w:val="22"/>
        </w:rPr>
        <w:t>estremi del provvedimento _________________________________</w:t>
      </w:r>
    </w:p>
    <w:p w:rsidR="00EC5EE5" w:rsidRPr="00B9100E" w:rsidRDefault="00EC5EE5" w:rsidP="00EC5EE5">
      <w:pPr>
        <w:numPr>
          <w:ilvl w:val="0"/>
          <w:numId w:val="1"/>
        </w:numPr>
        <w:spacing w:after="5" w:line="356" w:lineRule="auto"/>
        <w:ind w:right="0" w:hanging="125"/>
        <w:rPr>
          <w:rFonts w:ascii="Times New Roman" w:eastAsia="Times New Roman" w:hAnsi="Times New Roman" w:cs="Times New Roman"/>
          <w:i w:val="0"/>
          <w:sz w:val="22"/>
        </w:rPr>
      </w:pPr>
      <w:r w:rsidRPr="00B9100E">
        <w:rPr>
          <w:rFonts w:ascii="Times New Roman" w:eastAsia="Times New Roman" w:hAnsi="Times New Roman" w:cs="Times New Roman"/>
          <w:i w:val="0"/>
          <w:sz w:val="22"/>
        </w:rPr>
        <w:t xml:space="preserve">dal ____________________ al _______________ </w:t>
      </w:r>
      <w:r>
        <w:rPr>
          <w:rFonts w:ascii="Times New Roman" w:eastAsia="Times New Roman" w:hAnsi="Times New Roman" w:cs="Times New Roman"/>
          <w:i w:val="0"/>
          <w:sz w:val="22"/>
        </w:rPr>
        <w:t>estremi del provvedimento _________________________________</w:t>
      </w:r>
    </w:p>
    <w:p w:rsidR="00B9100E" w:rsidRDefault="00B9100E" w:rsidP="000F4803">
      <w:pPr>
        <w:spacing w:after="5" w:line="240" w:lineRule="auto"/>
        <w:ind w:left="267" w:right="0" w:hanging="284"/>
      </w:pPr>
    </w:p>
    <w:p w:rsidR="00B9100E" w:rsidRDefault="00B9100E" w:rsidP="004D6BDD">
      <w:pPr>
        <w:spacing w:after="113"/>
        <w:ind w:left="293" w:right="0"/>
        <w:jc w:val="center"/>
      </w:pPr>
      <w:r>
        <w:rPr>
          <w:rFonts w:ascii="Times New Roman" w:eastAsia="Times New Roman" w:hAnsi="Times New Roman" w:cs="Times New Roman"/>
          <w:i w:val="0"/>
          <w:sz w:val="22"/>
        </w:rPr>
        <w:lastRenderedPageBreak/>
        <w:t>A tal fine dichiara:</w:t>
      </w:r>
    </w:p>
    <w:p w:rsidR="00B9100E" w:rsidRPr="00930A7E" w:rsidRDefault="00B9100E" w:rsidP="000F4803">
      <w:pPr>
        <w:numPr>
          <w:ilvl w:val="0"/>
          <w:numId w:val="1"/>
        </w:numPr>
        <w:spacing w:after="5" w:line="240" w:lineRule="auto"/>
        <w:ind w:left="267" w:right="0" w:hanging="284"/>
        <w:rPr>
          <w:color w:val="auto"/>
        </w:rPr>
      </w:pPr>
      <w:r w:rsidRPr="00B94739">
        <w:rPr>
          <w:rFonts w:ascii="Times New Roman" w:eastAsia="Times New Roman" w:hAnsi="Times New Roman" w:cs="Times New Roman"/>
          <w:i w:val="0"/>
          <w:color w:val="auto"/>
          <w:sz w:val="22"/>
        </w:rPr>
        <w:t xml:space="preserve">di essere consapevole che in caso di morosità pregressa, l’agevolazione è trattenuta dal Comune a diretta compensazione dell’ammontare rimasto insoluto; </w:t>
      </w:r>
    </w:p>
    <w:p w:rsidR="004B6C35" w:rsidRDefault="003531CE" w:rsidP="000F4803">
      <w:pPr>
        <w:spacing w:after="5" w:line="240" w:lineRule="auto"/>
        <w:ind w:left="550" w:right="0" w:hanging="567"/>
      </w:pPr>
      <w:r>
        <w:rPr>
          <w:rFonts w:ascii="Times New Roman" w:eastAsia="Times New Roman" w:hAnsi="Times New Roman" w:cs="Times New Roman"/>
          <w:i w:val="0"/>
          <w:sz w:val="32"/>
        </w:rPr>
        <w:t>□</w:t>
      </w:r>
      <w:r>
        <w:rPr>
          <w:rFonts w:ascii="Times New Roman" w:eastAsia="Times New Roman" w:hAnsi="Times New Roman" w:cs="Times New Roman"/>
          <w:i w:val="0"/>
          <w:sz w:val="24"/>
        </w:rPr>
        <w:t xml:space="preserve"> </w:t>
      </w:r>
      <w:r w:rsidR="00597537">
        <w:rPr>
          <w:rFonts w:ascii="Times New Roman" w:eastAsia="Times New Roman" w:hAnsi="Times New Roman" w:cs="Times New Roman"/>
          <w:b/>
          <w:i w:val="0"/>
          <w:sz w:val="24"/>
        </w:rPr>
        <w:t>c</w:t>
      </w:r>
      <w:r>
        <w:rPr>
          <w:rFonts w:ascii="Times New Roman" w:eastAsia="Times New Roman" w:hAnsi="Times New Roman" w:cs="Times New Roman"/>
          <w:i w:val="0"/>
          <w:sz w:val="24"/>
        </w:rPr>
        <w:t xml:space="preserve">) </w:t>
      </w:r>
      <w:r w:rsidRPr="00B94739">
        <w:rPr>
          <w:rFonts w:ascii="Times New Roman" w:eastAsia="Times New Roman" w:hAnsi="Times New Roman" w:cs="Times New Roman"/>
          <w:i w:val="0"/>
          <w:color w:val="auto"/>
          <w:sz w:val="24"/>
        </w:rPr>
        <w:t xml:space="preserve">- </w:t>
      </w:r>
      <w:r w:rsidR="00B9100E" w:rsidRPr="00B94739">
        <w:rPr>
          <w:rFonts w:ascii="Times New Roman" w:eastAsia="Times New Roman" w:hAnsi="Times New Roman" w:cs="Times New Roman"/>
          <w:i w:val="0"/>
          <w:color w:val="auto"/>
          <w:sz w:val="22"/>
        </w:rPr>
        <w:t>riduzione del 2</w:t>
      </w:r>
      <w:r w:rsidRPr="00B94739">
        <w:rPr>
          <w:rFonts w:ascii="Times New Roman" w:eastAsia="Times New Roman" w:hAnsi="Times New Roman" w:cs="Times New Roman"/>
          <w:i w:val="0"/>
          <w:color w:val="auto"/>
          <w:sz w:val="22"/>
        </w:rPr>
        <w:t>0% della TARI anno 202</w:t>
      </w:r>
      <w:r w:rsidR="00EC5EE5">
        <w:rPr>
          <w:rFonts w:ascii="Times New Roman" w:eastAsia="Times New Roman" w:hAnsi="Times New Roman" w:cs="Times New Roman"/>
          <w:i w:val="0"/>
          <w:color w:val="auto"/>
          <w:sz w:val="22"/>
        </w:rPr>
        <w:t>2</w:t>
      </w:r>
      <w:r w:rsidRPr="00B94739">
        <w:rPr>
          <w:rFonts w:ascii="Times New Roman" w:eastAsia="Times New Roman" w:hAnsi="Times New Roman" w:cs="Times New Roman"/>
          <w:i w:val="0"/>
          <w:color w:val="auto"/>
          <w:sz w:val="22"/>
        </w:rPr>
        <w:t xml:space="preserve"> dovuta per il citato</w:t>
      </w:r>
      <w:r>
        <w:rPr>
          <w:rFonts w:ascii="Times New Roman" w:eastAsia="Times New Roman" w:hAnsi="Times New Roman" w:cs="Times New Roman"/>
          <w:i w:val="0"/>
          <w:sz w:val="22"/>
        </w:rPr>
        <w:t xml:space="preserve"> immobile in quanto utilizzato per l’esercizio dell’attività per la quale è riconosciuto il contributo a fondo perduto di cui all’art. 1 del D.L. n. 41 del 2021</w:t>
      </w:r>
      <w:r w:rsidR="00EC5EE5">
        <w:rPr>
          <w:rFonts w:ascii="Times New Roman" w:eastAsia="Times New Roman" w:hAnsi="Times New Roman" w:cs="Times New Roman"/>
          <w:i w:val="0"/>
          <w:sz w:val="22"/>
        </w:rPr>
        <w:t xml:space="preserve"> (decreto Sostegni) a beneficio degli operatori economici colpiti dall’emergenza epidemiologica</w:t>
      </w:r>
      <w:r>
        <w:rPr>
          <w:rFonts w:ascii="Times New Roman" w:eastAsia="Times New Roman" w:hAnsi="Times New Roman" w:cs="Times New Roman"/>
          <w:i w:val="0"/>
          <w:sz w:val="22"/>
        </w:rPr>
        <w:t xml:space="preserve">. </w:t>
      </w:r>
    </w:p>
    <w:p w:rsidR="004B6C35" w:rsidRDefault="003531CE">
      <w:pPr>
        <w:tabs>
          <w:tab w:val="center" w:pos="874"/>
        </w:tabs>
        <w:spacing w:after="119"/>
        <w:ind w:left="-15" w:right="0" w:firstLine="0"/>
        <w:jc w:val="left"/>
      </w:pPr>
      <w:r>
        <w:rPr>
          <w:rFonts w:ascii="Times New Roman" w:eastAsia="Times New Roman" w:hAnsi="Times New Roman" w:cs="Times New Roman"/>
          <w:i w:val="0"/>
          <w:sz w:val="22"/>
        </w:rPr>
        <w:t xml:space="preserve"> </w:t>
      </w:r>
      <w:r>
        <w:rPr>
          <w:rFonts w:ascii="Times New Roman" w:eastAsia="Times New Roman" w:hAnsi="Times New Roman" w:cs="Times New Roman"/>
          <w:i w:val="0"/>
          <w:sz w:val="22"/>
        </w:rPr>
        <w:tab/>
        <w:t xml:space="preserve">A tal fine: </w:t>
      </w:r>
    </w:p>
    <w:p w:rsidR="004B6C35" w:rsidRDefault="003531CE" w:rsidP="000F4803">
      <w:pPr>
        <w:numPr>
          <w:ilvl w:val="0"/>
          <w:numId w:val="2"/>
        </w:numPr>
        <w:spacing w:after="5" w:line="240" w:lineRule="auto"/>
        <w:ind w:left="550" w:right="0" w:hanging="567"/>
      </w:pPr>
      <w:r>
        <w:rPr>
          <w:rFonts w:ascii="Times New Roman" w:eastAsia="Times New Roman" w:hAnsi="Times New Roman" w:cs="Times New Roman"/>
          <w:i w:val="0"/>
          <w:sz w:val="22"/>
        </w:rPr>
        <w:t xml:space="preserve">allega copia della ricevuta di accoglimento della richiesta del contributo a fondo perduto rilasciata da Agenzia delle </w:t>
      </w:r>
    </w:p>
    <w:p w:rsidR="004B6C35" w:rsidRDefault="003531CE">
      <w:pPr>
        <w:spacing w:after="113"/>
        <w:ind w:left="437" w:right="0"/>
      </w:pPr>
      <w:r>
        <w:rPr>
          <w:rFonts w:ascii="Times New Roman" w:eastAsia="Times New Roman" w:hAnsi="Times New Roman" w:cs="Times New Roman"/>
          <w:i w:val="0"/>
          <w:sz w:val="22"/>
        </w:rPr>
        <w:t xml:space="preserve">Entrate; </w:t>
      </w:r>
    </w:p>
    <w:p w:rsidR="004B6C35" w:rsidRDefault="003531CE" w:rsidP="000F4803">
      <w:pPr>
        <w:numPr>
          <w:ilvl w:val="0"/>
          <w:numId w:val="2"/>
        </w:numPr>
        <w:spacing w:after="5" w:line="240" w:lineRule="auto"/>
        <w:ind w:left="550" w:right="0" w:hanging="567"/>
      </w:pPr>
      <w:r>
        <w:rPr>
          <w:rFonts w:ascii="Times New Roman" w:eastAsia="Times New Roman" w:hAnsi="Times New Roman" w:cs="Times New Roman"/>
          <w:i w:val="0"/>
          <w:sz w:val="22"/>
        </w:rPr>
        <w:t xml:space="preserve">dichiara di essere consapevole che in caso di morosità pregressa, l’agevolazione è trattenuta dal Comune a diretta compensazione dell’ammontare rimasto insoluto; </w:t>
      </w:r>
    </w:p>
    <w:p w:rsidR="004B6C35" w:rsidRDefault="003531CE">
      <w:pPr>
        <w:numPr>
          <w:ilvl w:val="0"/>
          <w:numId w:val="2"/>
        </w:numPr>
        <w:spacing w:after="113"/>
        <w:ind w:left="650" w:right="0" w:hanging="223"/>
      </w:pPr>
      <w:r>
        <w:rPr>
          <w:rFonts w:ascii="Times New Roman" w:eastAsia="Times New Roman" w:hAnsi="Times New Roman" w:cs="Times New Roman"/>
          <w:i w:val="0"/>
          <w:sz w:val="22"/>
        </w:rPr>
        <w:t xml:space="preserve">dichiara di essere consapevole che presente beneficio non si cumula con quello previsto </w:t>
      </w:r>
      <w:r w:rsidR="00B43867">
        <w:rPr>
          <w:rFonts w:ascii="Times New Roman" w:eastAsia="Times New Roman" w:hAnsi="Times New Roman" w:cs="Times New Roman"/>
          <w:i w:val="0"/>
          <w:sz w:val="22"/>
        </w:rPr>
        <w:t>ai punti a) e b);</w:t>
      </w:r>
    </w:p>
    <w:p w:rsidR="004B6C35" w:rsidRDefault="003531CE">
      <w:pPr>
        <w:spacing w:after="60" w:line="259" w:lineRule="auto"/>
        <w:ind w:left="187" w:right="0" w:firstLine="0"/>
        <w:jc w:val="left"/>
      </w:pPr>
      <w:r>
        <w:rPr>
          <w:rFonts w:ascii="Times New Roman" w:eastAsia="Times New Roman" w:hAnsi="Times New Roman" w:cs="Times New Roman"/>
          <w:i w:val="0"/>
          <w:sz w:val="22"/>
        </w:rPr>
        <w:t xml:space="preserve"> </w:t>
      </w:r>
    </w:p>
    <w:p w:rsidR="004B6C35" w:rsidRDefault="003531CE">
      <w:pPr>
        <w:tabs>
          <w:tab w:val="center" w:pos="1631"/>
          <w:tab w:val="center" w:pos="3600"/>
          <w:tab w:val="center" w:pos="4320"/>
          <w:tab w:val="center" w:pos="5040"/>
          <w:tab w:val="center" w:pos="5760"/>
          <w:tab w:val="center" w:pos="7358"/>
        </w:tabs>
        <w:spacing w:after="78"/>
        <w:ind w:left="0" w:right="0" w:firstLine="0"/>
        <w:jc w:val="left"/>
      </w:pPr>
      <w:r>
        <w:rPr>
          <w:i w:val="0"/>
          <w:sz w:val="22"/>
        </w:rPr>
        <w:tab/>
      </w:r>
      <w:r>
        <w:rPr>
          <w:rFonts w:ascii="Times New Roman" w:eastAsia="Times New Roman" w:hAnsi="Times New Roman" w:cs="Times New Roman"/>
          <w:i w:val="0"/>
          <w:sz w:val="22"/>
        </w:rPr>
        <w:t xml:space="preserve">Data ______________________ </w:t>
      </w:r>
      <w:r>
        <w:rPr>
          <w:rFonts w:ascii="Times New Roman" w:eastAsia="Times New Roman" w:hAnsi="Times New Roman" w:cs="Times New Roman"/>
          <w:i w:val="0"/>
          <w:sz w:val="22"/>
        </w:rPr>
        <w:tab/>
        <w:t xml:space="preserve"> </w:t>
      </w:r>
      <w:r>
        <w:rPr>
          <w:rFonts w:ascii="Times New Roman" w:eastAsia="Times New Roman" w:hAnsi="Times New Roman" w:cs="Times New Roman"/>
          <w:i w:val="0"/>
          <w:sz w:val="22"/>
        </w:rPr>
        <w:tab/>
        <w:t xml:space="preserve"> </w:t>
      </w:r>
      <w:r>
        <w:rPr>
          <w:rFonts w:ascii="Times New Roman" w:eastAsia="Times New Roman" w:hAnsi="Times New Roman" w:cs="Times New Roman"/>
          <w:i w:val="0"/>
          <w:sz w:val="22"/>
        </w:rPr>
        <w:tab/>
        <w:t xml:space="preserve"> </w:t>
      </w:r>
      <w:r>
        <w:rPr>
          <w:rFonts w:ascii="Times New Roman" w:eastAsia="Times New Roman" w:hAnsi="Times New Roman" w:cs="Times New Roman"/>
          <w:i w:val="0"/>
          <w:sz w:val="22"/>
        </w:rPr>
        <w:tab/>
        <w:t xml:space="preserve"> </w:t>
      </w:r>
      <w:r>
        <w:rPr>
          <w:rFonts w:ascii="Times New Roman" w:eastAsia="Times New Roman" w:hAnsi="Times New Roman" w:cs="Times New Roman"/>
          <w:i w:val="0"/>
          <w:sz w:val="22"/>
        </w:rPr>
        <w:tab/>
      </w:r>
      <w:r w:rsidR="008F7A58">
        <w:rPr>
          <w:rFonts w:ascii="Times New Roman" w:eastAsia="Times New Roman" w:hAnsi="Times New Roman" w:cs="Times New Roman"/>
          <w:i w:val="0"/>
          <w:sz w:val="22"/>
        </w:rPr>
        <w:t xml:space="preserve">       </w:t>
      </w:r>
      <w:r>
        <w:rPr>
          <w:rFonts w:ascii="Times New Roman" w:eastAsia="Times New Roman" w:hAnsi="Times New Roman" w:cs="Times New Roman"/>
          <w:i w:val="0"/>
          <w:sz w:val="22"/>
        </w:rPr>
        <w:t xml:space="preserve">IL DICHIARANTE </w:t>
      </w:r>
    </w:p>
    <w:p w:rsidR="004B6C35" w:rsidRDefault="003531CE" w:rsidP="008F7A58">
      <w:pPr>
        <w:spacing w:after="35" w:line="269" w:lineRule="auto"/>
        <w:ind w:left="4956" w:right="1632" w:firstLine="708"/>
        <w:jc w:val="center"/>
      </w:pPr>
      <w:r>
        <w:rPr>
          <w:rFonts w:ascii="Times New Roman" w:eastAsia="Times New Roman" w:hAnsi="Times New Roman" w:cs="Times New Roman"/>
          <w:i w:val="0"/>
          <w:sz w:val="22"/>
        </w:rPr>
        <w:t xml:space="preserve">_________________________________ </w:t>
      </w:r>
      <w:r w:rsidR="008F7A58">
        <w:rPr>
          <w:rFonts w:ascii="Times New Roman" w:eastAsia="Times New Roman" w:hAnsi="Times New Roman" w:cs="Times New Roman"/>
          <w:i w:val="0"/>
          <w:sz w:val="22"/>
        </w:rPr>
        <w:br/>
      </w:r>
      <w:r>
        <w:rPr>
          <w:rFonts w:ascii="Times New Roman" w:eastAsia="Times New Roman" w:hAnsi="Times New Roman" w:cs="Times New Roman"/>
          <w:i w:val="0"/>
          <w:sz w:val="22"/>
        </w:rPr>
        <w:t xml:space="preserve"> </w:t>
      </w:r>
      <w:r>
        <w:rPr>
          <w:rFonts w:ascii="Times New Roman" w:eastAsia="Times New Roman" w:hAnsi="Times New Roman" w:cs="Times New Roman"/>
          <w:i w:val="0"/>
          <w:sz w:val="22"/>
        </w:rPr>
        <w:tab/>
        <w:t>(</w:t>
      </w:r>
      <w:r>
        <w:rPr>
          <w:rFonts w:ascii="Times New Roman" w:eastAsia="Times New Roman" w:hAnsi="Times New Roman" w:cs="Times New Roman"/>
          <w:sz w:val="22"/>
        </w:rPr>
        <w:t>firma leggibile per esteso</w:t>
      </w:r>
      <w:r>
        <w:rPr>
          <w:rFonts w:ascii="Times New Roman" w:eastAsia="Times New Roman" w:hAnsi="Times New Roman" w:cs="Times New Roman"/>
          <w:i w:val="0"/>
          <w:sz w:val="22"/>
        </w:rPr>
        <w:t xml:space="preserve">) </w:t>
      </w:r>
    </w:p>
    <w:p w:rsidR="004B6C35" w:rsidRDefault="003531CE">
      <w:pPr>
        <w:spacing w:after="31" w:line="259" w:lineRule="auto"/>
        <w:ind w:left="0" w:right="0" w:firstLine="0"/>
        <w:jc w:val="left"/>
      </w:pPr>
      <w:r>
        <w:rPr>
          <w:rFonts w:ascii="Times New Roman" w:eastAsia="Times New Roman" w:hAnsi="Times New Roman" w:cs="Times New Roman"/>
          <w:b/>
          <w:i w:val="0"/>
          <w:sz w:val="22"/>
        </w:rPr>
        <w:t xml:space="preserve">Allegati: </w:t>
      </w:r>
    </w:p>
    <w:p w:rsidR="004B6C35" w:rsidRDefault="003531CE">
      <w:pPr>
        <w:spacing w:after="5"/>
        <w:ind w:left="-5" w:right="0"/>
      </w:pPr>
      <w:r>
        <w:rPr>
          <w:rFonts w:ascii="Times New Roman" w:eastAsia="Times New Roman" w:hAnsi="Times New Roman" w:cs="Times New Roman"/>
          <w:i w:val="0"/>
          <w:sz w:val="22"/>
        </w:rPr>
        <w:t>_____________________________________________________________________________________________________</w:t>
      </w:r>
    </w:p>
    <w:p w:rsidR="004B6C35" w:rsidRDefault="003531CE">
      <w:pPr>
        <w:spacing w:after="5"/>
        <w:ind w:left="-5" w:right="0"/>
      </w:pPr>
      <w:r>
        <w:rPr>
          <w:rFonts w:ascii="Times New Roman" w:eastAsia="Times New Roman" w:hAnsi="Times New Roman" w:cs="Times New Roman"/>
          <w:i w:val="0"/>
          <w:sz w:val="22"/>
        </w:rPr>
        <w:t>_____________________________________________________________________________________________________</w:t>
      </w:r>
    </w:p>
    <w:p w:rsidR="004B6C35" w:rsidRDefault="003531CE">
      <w:pPr>
        <w:spacing w:after="5"/>
        <w:ind w:left="-5" w:right="0"/>
      </w:pPr>
      <w:r>
        <w:rPr>
          <w:rFonts w:ascii="Times New Roman" w:eastAsia="Times New Roman" w:hAnsi="Times New Roman" w:cs="Times New Roman"/>
          <w:i w:val="0"/>
          <w:sz w:val="22"/>
        </w:rPr>
        <w:t>_____________________________________________________________________________________________________</w:t>
      </w:r>
    </w:p>
    <w:p w:rsidR="004B6C35" w:rsidRDefault="003531CE">
      <w:pPr>
        <w:spacing w:after="5"/>
        <w:ind w:left="-5" w:right="0"/>
      </w:pPr>
      <w:r>
        <w:rPr>
          <w:rFonts w:ascii="Times New Roman" w:eastAsia="Times New Roman" w:hAnsi="Times New Roman" w:cs="Times New Roman"/>
          <w:i w:val="0"/>
          <w:sz w:val="22"/>
        </w:rPr>
        <w:t>_____________________________________________________________________________________________________</w:t>
      </w:r>
    </w:p>
    <w:p w:rsidR="004B6C35" w:rsidRDefault="003531CE">
      <w:pPr>
        <w:spacing w:after="5"/>
        <w:ind w:left="-5" w:right="0"/>
      </w:pPr>
      <w:r>
        <w:rPr>
          <w:rFonts w:ascii="Times New Roman" w:eastAsia="Times New Roman" w:hAnsi="Times New Roman" w:cs="Times New Roman"/>
          <w:i w:val="0"/>
          <w:sz w:val="22"/>
        </w:rPr>
        <w:t>_____________________________________________________________________________________________________</w:t>
      </w:r>
    </w:p>
    <w:p w:rsidR="004B6C35" w:rsidRDefault="003531CE">
      <w:pPr>
        <w:spacing w:after="5"/>
        <w:ind w:left="-5" w:right="0"/>
      </w:pPr>
      <w:r>
        <w:rPr>
          <w:rFonts w:ascii="Times New Roman" w:eastAsia="Times New Roman" w:hAnsi="Times New Roman" w:cs="Times New Roman"/>
          <w:i w:val="0"/>
          <w:sz w:val="22"/>
        </w:rPr>
        <w:t>_____________________________________________________________________________________________________</w:t>
      </w:r>
      <w:r>
        <w:rPr>
          <w:rFonts w:ascii="Times New Roman" w:eastAsia="Times New Roman" w:hAnsi="Times New Roman" w:cs="Times New Roman"/>
          <w:b/>
          <w:i w:val="0"/>
          <w:sz w:val="22"/>
        </w:rPr>
        <w:t xml:space="preserve"> </w:t>
      </w:r>
    </w:p>
    <w:p w:rsidR="008E1FE1" w:rsidRDefault="003531CE">
      <w:pPr>
        <w:spacing w:after="0" w:line="259" w:lineRule="auto"/>
        <w:ind w:left="33" w:right="0" w:firstLine="0"/>
        <w:jc w:val="center"/>
        <w:rPr>
          <w:i w:val="0"/>
          <w:sz w:val="22"/>
        </w:rPr>
      </w:pPr>
      <w:r>
        <w:rPr>
          <w:i w:val="0"/>
          <w:sz w:val="22"/>
        </w:rPr>
        <w:t xml:space="preserve"> </w:t>
      </w:r>
    </w:p>
    <w:p w:rsidR="008E1FE1" w:rsidRDefault="008E1FE1">
      <w:pPr>
        <w:spacing w:after="160" w:line="259" w:lineRule="auto"/>
        <w:ind w:left="0" w:right="0" w:firstLine="0"/>
        <w:jc w:val="left"/>
        <w:rPr>
          <w:i w:val="0"/>
          <w:sz w:val="22"/>
        </w:rPr>
      </w:pPr>
      <w:r>
        <w:rPr>
          <w:i w:val="0"/>
          <w:sz w:val="22"/>
        </w:rPr>
        <w:br w:type="page"/>
      </w:r>
    </w:p>
    <w:p w:rsidR="004B6C35" w:rsidRDefault="004B6C35">
      <w:pPr>
        <w:spacing w:after="0" w:line="259" w:lineRule="auto"/>
        <w:ind w:left="33" w:right="0" w:firstLine="0"/>
        <w:jc w:val="center"/>
      </w:pPr>
    </w:p>
    <w:p w:rsidR="004B6C35" w:rsidRDefault="003531CE">
      <w:pPr>
        <w:spacing w:after="0" w:line="259" w:lineRule="auto"/>
        <w:ind w:left="0" w:right="20" w:firstLine="0"/>
        <w:jc w:val="center"/>
      </w:pPr>
      <w:r>
        <w:rPr>
          <w:b/>
          <w:i w:val="0"/>
          <w:sz w:val="22"/>
        </w:rPr>
        <w:t>INFORMATIVA E CONSENSO PER IL TRATTAMENTO DEI DATI PERSONALI</w:t>
      </w:r>
      <w:r>
        <w:rPr>
          <w:i w:val="0"/>
          <w:sz w:val="22"/>
        </w:rPr>
        <w:t xml:space="preserve"> </w:t>
      </w:r>
    </w:p>
    <w:p w:rsidR="004B6C35" w:rsidRDefault="003531CE">
      <w:pPr>
        <w:spacing w:after="0" w:line="216" w:lineRule="auto"/>
        <w:ind w:left="68" w:right="42" w:firstLine="0"/>
        <w:jc w:val="center"/>
      </w:pPr>
      <w:r>
        <w:rPr>
          <w:i w:val="0"/>
          <w:sz w:val="22"/>
        </w:rPr>
        <w:t xml:space="preserve">Articoli 13 e 14 del regolamento generale dell'Unione europea sulla protezione dei dati (GDPR – Reg. Ue 2016/679) Decreto Legislativo 10 agosto 2018 n. 101 </w:t>
      </w:r>
    </w:p>
    <w:p w:rsidR="004B6C35" w:rsidRDefault="003531CE" w:rsidP="00647A40">
      <w:pPr>
        <w:spacing w:after="0" w:line="259" w:lineRule="auto"/>
        <w:ind w:left="29" w:right="0" w:firstLine="0"/>
        <w:jc w:val="center"/>
      </w:pPr>
      <w:r>
        <w:rPr>
          <w:i w:val="0"/>
          <w:sz w:val="22"/>
        </w:rPr>
        <w:t xml:space="preserve"> </w:t>
      </w:r>
      <w:r>
        <w:t xml:space="preserve">La presente informativa è resa ai sensi del regolamento generale dell'Unione europea sulla protezione dei dati (GDPR – Reg. Ue 2016/679), al fine di garantire alti standard di sicurezza e regole volte a consentire un adeguato trattamento dei Dati Personali a coloro che interagiscono con i servizi resi dal titolare e dettagliati nel presente documento. In particolare, il seguente documento sulla Privacy illustra le nostre pratiche relative ai tipi di dati personali raccolti (come vengono utilizzati, con chi sono condivisi, il modo in cui vengono gestiti, archiviati e protetti) Il "titolare" del trattamento è il Comune di </w:t>
      </w:r>
      <w:r w:rsidR="00647A40">
        <w:t>Deruta Piazza Dei Consoli, 15</w:t>
      </w:r>
      <w:r>
        <w:t xml:space="preserve"> - Telefono: 07</w:t>
      </w:r>
      <w:r w:rsidR="00647A40">
        <w:t>5</w:t>
      </w:r>
      <w:r>
        <w:t xml:space="preserve"> </w:t>
      </w:r>
      <w:r w:rsidR="00647A40">
        <w:t>9728631</w:t>
      </w:r>
      <w:r>
        <w:t xml:space="preserve"> – E-Mail:</w:t>
      </w:r>
      <w:r>
        <w:rPr>
          <w:rFonts w:ascii="Times New Roman" w:eastAsia="Times New Roman" w:hAnsi="Times New Roman" w:cs="Times New Roman"/>
          <w:color w:val="0000FF"/>
          <w:u w:val="single" w:color="0000FF"/>
        </w:rPr>
        <w:t>protocollo@comune.</w:t>
      </w:r>
      <w:r w:rsidR="00647A40">
        <w:rPr>
          <w:rFonts w:ascii="Times New Roman" w:eastAsia="Times New Roman" w:hAnsi="Times New Roman" w:cs="Times New Roman"/>
          <w:color w:val="0000FF"/>
          <w:u w:val="single" w:color="0000FF"/>
        </w:rPr>
        <w:t>deruta.</w:t>
      </w:r>
      <w:r>
        <w:rPr>
          <w:rFonts w:ascii="Times New Roman" w:eastAsia="Times New Roman" w:hAnsi="Times New Roman" w:cs="Times New Roman"/>
          <w:color w:val="0000FF"/>
          <w:u w:val="single" w:color="0000FF"/>
        </w:rPr>
        <w:t>p</w:t>
      </w:r>
      <w:r w:rsidR="00647A40">
        <w:rPr>
          <w:rFonts w:ascii="Times New Roman" w:eastAsia="Times New Roman" w:hAnsi="Times New Roman" w:cs="Times New Roman"/>
          <w:color w:val="0000FF"/>
          <w:u w:val="single" w:color="0000FF"/>
        </w:rPr>
        <w:t>g</w:t>
      </w:r>
      <w:r>
        <w:rPr>
          <w:rFonts w:ascii="Times New Roman" w:eastAsia="Times New Roman" w:hAnsi="Times New Roman" w:cs="Times New Roman"/>
          <w:color w:val="0000FF"/>
          <w:u w:val="single" w:color="0000FF"/>
        </w:rPr>
        <w:t>.it</w:t>
      </w:r>
      <w:r>
        <w:t xml:space="preserve"> PEC:comune.</w:t>
      </w:r>
      <w:r w:rsidR="00647A40">
        <w:t>deruta@postacert.umbria</w:t>
      </w:r>
      <w:r>
        <w:t xml:space="preserve">.it. Il titolare ha provveduto alla nomina del proprio Responsabile della Protezione dei Dati Personali i cui riferimenti per eventuali contatti sono visibili accedendo alla sezione “Contatti del DPO e Informativa Privacy” del sito istituzionale. </w:t>
      </w:r>
    </w:p>
    <w:p w:rsidR="004B6C35" w:rsidRDefault="003531CE">
      <w:pPr>
        <w:ind w:left="-5" w:right="0"/>
      </w:pPr>
      <w:r>
        <w:t xml:space="preserve">Il titolare utilizzerà i Suoi dati esclusivamente per finalità istituzionali connesse al pagamento dei tributi locali, alle verifiche necessarie alla loro corretta applicazione o all’erogazione dei servizi ad essi connessi, come previsto dalla normativa vigente in materia di tributi locali. I Suoi dati personali non saranno utilizzati per finalità diverse e ulteriori rispetto a quelle descritte nella presente informativa, se non informandoLa previamente e, ove necessario, ottenendo il Suo consenso. </w:t>
      </w:r>
    </w:p>
    <w:p w:rsidR="004B6C35" w:rsidRDefault="003531CE">
      <w:pPr>
        <w:ind w:left="-5" w:right="0"/>
      </w:pPr>
      <w:r>
        <w:t xml:space="preserve">I dati trattati saranno i seguenti: Dati personali: Nome e Cognome - Codice fiscale - Genere - Data e luogo di nascita - Indirizzo di residenza - Telefono - Indirizzo e-mail PEC - Dati relativi agli immobili posseduti o detenuti (es. dati catastali, titolo di possesso, ubicazione, contitolarità, numero occupanti, informazioni anagrafiche sulla composizione della famiglia…) - Dati di registro (contratti di locazione, comodati, successioni, compravendite) - Dati relativi alle utenze (acqua, luce, gas) - Dati particolari volti ad ottenere eventuali riduzioni/esenzioni sui tributi locali (es. permanenza in istituti di ricovero, detenzione, dati reddituali…). Nel rispetto dei principi di liceità, limitazione delle finalità e minimizzazione dei dati, ai sensi dell’art. 5 GDPR 2016/679, il periodo di conservazione dei dati acquisiti per le finalità di cui sopra è stabilito per un arco di tempo pari ad una durata non superiore al conseguimento delle finalità per le quali sono raccolti e trattati e nel rispetto dei tempi prescritti dalla legge. I dati saranno conservati in conformità alle norme sulla conservazione della documentazione amministrativa.  </w:t>
      </w:r>
    </w:p>
    <w:p w:rsidR="004B6C35" w:rsidRDefault="003531CE">
      <w:pPr>
        <w:ind w:left="-5" w:right="0"/>
      </w:pPr>
      <w:r>
        <w:t xml:space="preserve">I trattamenti dei dati hanno luogo presso la predetta sede del titolare e sono curati solo da personale incaricato del trattamento.  </w:t>
      </w:r>
    </w:p>
    <w:p w:rsidR="004B6C35" w:rsidRDefault="003531CE">
      <w:pPr>
        <w:ind w:left="-5" w:right="0"/>
      </w:pPr>
      <w:r>
        <w:t xml:space="preserve">La informiamo che, per le finalità strettamente connesse ai propri fini istituzionali, i suoi dati personali raccolti potrebbero essere comunicati: - a soggetti terzi ovvero a società contrattualmente legate all’ente, in caso di affidamento all’esterno/concessione di qualsiasi attività di gestione, verifica, accertamento delle posizioni tributarie; - alle società che curano la manutenzione tecnologica del sito istituzionale dell’ente, presso la sede delle società medesime; - ad altre istituzioni (Stato, enti locali, organi di polizia </w:t>
      </w:r>
      <w:proofErr w:type="spellStart"/>
      <w:r>
        <w:t>ecc…</w:t>
      </w:r>
      <w:proofErr w:type="spellEnd"/>
      <w:r>
        <w:t xml:space="preserve">) che dovessero farne richiesta per attività connesse ai loro fini istituzionali. I dati personali raccolti con la modulistica predisposta dall’ufficio tributi non verranno mai utilizzati per l'invio di materiale pubblicitario o promozionale anche di natura politica, informazioni commerciali, ricerche di mercato, vendita diretta o commercio interattivo. In nessun caso potranno essere utilizzati a scopo di lucro. I dati personali sono conservati su server. </w:t>
      </w:r>
    </w:p>
    <w:p w:rsidR="004B6C35" w:rsidRDefault="003531CE">
      <w:pPr>
        <w:ind w:left="-5" w:right="0"/>
      </w:pPr>
      <w:r>
        <w:t xml:space="preserve">Le finalità di cui ai punti precedenti derivano da un obbligo di legge e il mancato conferimento dei dati o il conferimento di dati incompleti, inesatti, non aggiornati, non accurati o in qualsiasi altro modo difformi dalla realtà, comporteranno la temporanea impossibilità del perseguimento delle finalità ed essi connesse e potranno essere perseguibili e sanzionabili nei termini e nelle modalità previste per legge. Per lo svolgimento di attività di accertamento, procedure sanzionatorie, incasso delle somme dovute eccetera il trattamento dati potrebbe essere effettuato anche senza fornire preliminare informativa all’interessato; in tal caso, ed in situazioni che ne richiedano la raccolta in maniera imprescindibile, i dati potranno essere reperiti anche presso fonti diverse (altre pubbliche amministrazioni, soggetti terzi o analisi investigative). </w:t>
      </w:r>
    </w:p>
    <w:p w:rsidR="004B6C35" w:rsidRDefault="003531CE">
      <w:pPr>
        <w:spacing w:after="120"/>
        <w:ind w:left="-5" w:right="0"/>
      </w:pPr>
      <w:r>
        <w:t xml:space="preserve"> I dati personali sono trattati per il tempo strettamente necessario a conseguire gli scopi per cui sono stati raccolti. Il trattamento sarà effettuato sia con strumenti manuali - cartacei che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 ivi compreso il rispetto delle misure di sicurezza di cui all’art. 32 del GDPR 2016/679. Il trattamento dei Suoi dati sarà improntato ai principi di correttezza, liceità e trasparenza e può essere realizzato per mezzo di operazioni o complesso di operazioni quali: raccolta, registrazione, organizzazione, conservazione, consultazione, elaborazione, selezione, utilizzo, comunicazione. I dati personali raccolti potranno essere oggetto di procedimenti decisionali automatizzati nell’applicazione di aliquote e tariffe tributarie. Il trattamento è </w:t>
      </w:r>
      <w:r w:rsidR="00647A40">
        <w:t xml:space="preserve"> svolto dal titolare</w:t>
      </w:r>
    </w:p>
    <w:p w:rsidR="004B6C35" w:rsidRDefault="003531CE">
      <w:pPr>
        <w:pStyle w:val="Titolo1"/>
        <w:ind w:left="41"/>
      </w:pPr>
      <w:r>
        <w:t xml:space="preserve">_______________________________________________________________________________________________________________ </w:t>
      </w:r>
    </w:p>
    <w:p w:rsidR="00075641" w:rsidRDefault="00075641" w:rsidP="00075641">
      <w:pPr>
        <w:spacing w:after="62" w:line="259" w:lineRule="auto"/>
        <w:ind w:right="2"/>
        <w:jc w:val="center"/>
      </w:pPr>
      <w:r>
        <w:rPr>
          <w:rFonts w:ascii="Times New Roman" w:eastAsia="Times New Roman" w:hAnsi="Times New Roman" w:cs="Times New Roman"/>
          <w:b/>
          <w:sz w:val="14"/>
        </w:rPr>
        <w:t>Ufficio Tributi Piazza Dei Consoli, 15</w:t>
      </w:r>
      <w:r>
        <w:rPr>
          <w:rFonts w:ascii="Times New Roman" w:eastAsia="Times New Roman" w:hAnsi="Times New Roman" w:cs="Times New Roman"/>
          <w:sz w:val="14"/>
        </w:rPr>
        <w:t xml:space="preserve"> -06053 Deruta (PG) </w:t>
      </w:r>
    </w:p>
    <w:p w:rsidR="00075641" w:rsidRDefault="00075641" w:rsidP="00075641">
      <w:pPr>
        <w:spacing w:after="63" w:line="259" w:lineRule="auto"/>
        <w:ind w:right="2"/>
        <w:jc w:val="center"/>
      </w:pPr>
      <w:r>
        <w:rPr>
          <w:rFonts w:ascii="Times New Roman" w:eastAsia="Times New Roman" w:hAnsi="Times New Roman" w:cs="Times New Roman"/>
          <w:sz w:val="15"/>
        </w:rPr>
        <w:t xml:space="preserve">Orario dello sportello telefonico o di apertura al pubblico su appuntamento </w:t>
      </w:r>
      <w:r>
        <w:rPr>
          <w:b/>
          <w:i w:val="0"/>
          <w:sz w:val="15"/>
        </w:rPr>
        <w:t xml:space="preserve">DAL  </w:t>
      </w:r>
      <w:r>
        <w:rPr>
          <w:i w:val="0"/>
          <w:sz w:val="14"/>
        </w:rPr>
        <w:t xml:space="preserve">LUNEDI AL VENERDI ore </w:t>
      </w:r>
      <w:r>
        <w:rPr>
          <w:b/>
          <w:i w:val="0"/>
          <w:sz w:val="14"/>
        </w:rPr>
        <w:t xml:space="preserve">11:00/13.30 </w:t>
      </w:r>
      <w:r>
        <w:rPr>
          <w:i w:val="0"/>
          <w:sz w:val="14"/>
        </w:rPr>
        <w:t xml:space="preserve">GIOVEDI POMERIGGIO ore </w:t>
      </w:r>
      <w:r>
        <w:rPr>
          <w:b/>
          <w:i w:val="0"/>
          <w:sz w:val="14"/>
        </w:rPr>
        <w:t>15:30/17:30</w:t>
      </w:r>
    </w:p>
    <w:p w:rsidR="004B6C35" w:rsidRDefault="003531CE">
      <w:pPr>
        <w:ind w:left="-5" w:right="0"/>
      </w:pPr>
      <w:r>
        <w:t xml:space="preserve">o dagli incaricati del trattamento ed avverrà, comunque, mediante strumenti idonei a garantire la sicurezza e la riservatezza e tramite l’utilizzo di idonee procedure che evitino il rischio di perdita, accesso non autorizzato, uso illecito e diffusione. </w:t>
      </w:r>
    </w:p>
    <w:p w:rsidR="004B6C35" w:rsidRDefault="003531CE">
      <w:pPr>
        <w:ind w:left="-5" w:right="0"/>
      </w:pPr>
      <w:r>
        <w:t xml:space="preserve">In ogni momento, Lei potrà esercitare, ai sensi degli articoli dal 15 al 22 del Regolamento UE n. 2016/679, il diritto di:  </w:t>
      </w:r>
    </w:p>
    <w:p w:rsidR="004B6C35" w:rsidRDefault="003531CE">
      <w:pPr>
        <w:ind w:left="-5" w:right="0"/>
      </w:pPr>
      <w:r>
        <w:t>a) chiedere la conferma dell’esistenza o meno di propri dati personali; b) ottenere le indicazioni circa le finalità del trattamento, le categorie dei dati personali, i destinatari o le categorie di destinatari a cui i dati personali sono stati o saranno comunicati e, quando possibile, il periodo di conservazione; c) ottenere la rettifica e la cancellazione dei dati; d) ottenere la limitazione del trattamento; e) ottenere la portabilità dei dati, ossia riceverli da un titolare del trattamento, in un formato strutturato, di uso comune e leggibile da dispositivo automatico, e trasmetterli ad un altro titolare del trattamento senza impedimenti;</w:t>
      </w:r>
      <w:r w:rsidR="00647A40">
        <w:t xml:space="preserve"> </w:t>
      </w:r>
      <w:r>
        <w:t xml:space="preserve">f) opporsi al trattamento in qualsiasi momento ed anche nel caso di trattamento per finalità di marketing diretto, compresa la </w:t>
      </w:r>
      <w:proofErr w:type="spellStart"/>
      <w:r>
        <w:t>profilazione</w:t>
      </w:r>
      <w:proofErr w:type="spellEnd"/>
      <w:r>
        <w:t xml:space="preserve">; g) opporsi ad un processo decisionale automatizzato relativo alle persone; h) chiedere al titolare del trattamento l’accesso ai dati personali e la rettifica o la cancellazione degli stessi o la limitazione del trattamento che lo riguardano o di opporsi al loro trattamento, oltre al diritto alla portabilità dei dati; i) revocare il consenso in qualsiasi momento senza pregiudicare la liceità del trattamento basata sul consenso prestato prima della revoca; j) proporre reclamo a un’autorità di controllo.  </w:t>
      </w:r>
    </w:p>
    <w:p w:rsidR="004B6C35" w:rsidRDefault="003531CE">
      <w:pPr>
        <w:spacing w:after="0" w:line="259" w:lineRule="auto"/>
        <w:ind w:left="0" w:right="0" w:firstLine="0"/>
        <w:jc w:val="left"/>
      </w:pPr>
      <w:r>
        <w:t xml:space="preserve"> </w:t>
      </w:r>
    </w:p>
    <w:p w:rsidR="004B6C35" w:rsidRPr="001F46D5" w:rsidRDefault="003531CE" w:rsidP="001F46D5">
      <w:pPr>
        <w:ind w:left="-5" w:right="0"/>
        <w:rPr>
          <w:rFonts w:ascii="Times New Roman" w:eastAsia="Times New Roman" w:hAnsi="Times New Roman" w:cs="Times New Roman"/>
          <w:i w:val="0"/>
          <w:sz w:val="22"/>
        </w:rPr>
      </w:pPr>
      <w:r w:rsidRPr="001F46D5">
        <w:rPr>
          <w:rFonts w:ascii="Times New Roman" w:eastAsia="Times New Roman" w:hAnsi="Times New Roman" w:cs="Times New Roman"/>
          <w:i w:val="0"/>
          <w:sz w:val="22"/>
        </w:rPr>
        <w:t xml:space="preserve">Il/la </w:t>
      </w:r>
      <w:proofErr w:type="spellStart"/>
      <w:r w:rsidRPr="001F46D5">
        <w:rPr>
          <w:rFonts w:ascii="Times New Roman" w:eastAsia="Times New Roman" w:hAnsi="Times New Roman" w:cs="Times New Roman"/>
          <w:i w:val="0"/>
          <w:sz w:val="22"/>
        </w:rPr>
        <w:t>sottoscritt_</w:t>
      </w:r>
      <w:proofErr w:type="spellEnd"/>
      <w:r w:rsidRPr="001F46D5">
        <w:rPr>
          <w:rFonts w:ascii="Times New Roman" w:eastAsia="Times New Roman" w:hAnsi="Times New Roman" w:cs="Times New Roman"/>
          <w:i w:val="0"/>
          <w:sz w:val="22"/>
        </w:rPr>
        <w:t xml:space="preserve">, acquisite le informazioni sopra descritte, acconsente al trattamento ed alla comunicazione dei dati personali del/la Sig./Sig.ra: _____________________  </w:t>
      </w:r>
    </w:p>
    <w:p w:rsidR="001F46D5" w:rsidRPr="001F46D5" w:rsidRDefault="003531CE" w:rsidP="001F46D5">
      <w:pPr>
        <w:pStyle w:val="Paragrafoelenco"/>
        <w:numPr>
          <w:ilvl w:val="0"/>
          <w:numId w:val="3"/>
        </w:numPr>
        <w:spacing w:after="0" w:line="268" w:lineRule="auto"/>
        <w:ind w:right="7452"/>
        <w:jc w:val="left"/>
        <w:rPr>
          <w:rFonts w:ascii="Times New Roman" w:eastAsia="Times New Roman" w:hAnsi="Times New Roman" w:cs="Times New Roman"/>
          <w:i w:val="0"/>
          <w:sz w:val="22"/>
        </w:rPr>
      </w:pPr>
      <w:r w:rsidRPr="001F46D5">
        <w:rPr>
          <w:rFonts w:ascii="Times New Roman" w:eastAsia="Times New Roman" w:hAnsi="Times New Roman" w:cs="Times New Roman"/>
          <w:i w:val="0"/>
          <w:sz w:val="22"/>
        </w:rPr>
        <w:t xml:space="preserve">quale diretto interessato  </w:t>
      </w:r>
    </w:p>
    <w:p w:rsidR="001F46D5" w:rsidRPr="001F46D5" w:rsidRDefault="003531CE" w:rsidP="001F46D5">
      <w:pPr>
        <w:pStyle w:val="Paragrafoelenco"/>
        <w:numPr>
          <w:ilvl w:val="0"/>
          <w:numId w:val="3"/>
        </w:numPr>
        <w:spacing w:after="0" w:line="268" w:lineRule="auto"/>
        <w:ind w:right="6753"/>
        <w:jc w:val="left"/>
        <w:rPr>
          <w:rFonts w:ascii="Times New Roman" w:eastAsia="Times New Roman" w:hAnsi="Times New Roman" w:cs="Times New Roman"/>
          <w:i w:val="0"/>
          <w:sz w:val="22"/>
        </w:rPr>
      </w:pPr>
      <w:r w:rsidRPr="001F46D5">
        <w:rPr>
          <w:rFonts w:ascii="Times New Roman" w:eastAsia="Times New Roman" w:hAnsi="Times New Roman" w:cs="Times New Roman"/>
          <w:i w:val="0"/>
          <w:sz w:val="22"/>
        </w:rPr>
        <w:t xml:space="preserve">in qualità di soggetto avente </w:t>
      </w:r>
      <w:r w:rsidR="001F46D5" w:rsidRPr="001F46D5">
        <w:rPr>
          <w:rFonts w:ascii="Times New Roman" w:eastAsia="Times New Roman" w:hAnsi="Times New Roman" w:cs="Times New Roman"/>
          <w:i w:val="0"/>
          <w:sz w:val="22"/>
        </w:rPr>
        <w:t>rappresentanza legale</w:t>
      </w:r>
    </w:p>
    <w:p w:rsidR="004B6C35" w:rsidRPr="001F46D5" w:rsidRDefault="003531CE" w:rsidP="001F46D5">
      <w:pPr>
        <w:pStyle w:val="Paragrafoelenco"/>
        <w:numPr>
          <w:ilvl w:val="0"/>
          <w:numId w:val="3"/>
        </w:numPr>
        <w:spacing w:after="0" w:line="268" w:lineRule="auto"/>
        <w:ind w:right="6753"/>
        <w:jc w:val="left"/>
        <w:rPr>
          <w:rFonts w:ascii="Times New Roman" w:eastAsia="Times New Roman" w:hAnsi="Times New Roman" w:cs="Times New Roman"/>
          <w:i w:val="0"/>
          <w:sz w:val="22"/>
        </w:rPr>
      </w:pPr>
      <w:r w:rsidRPr="001F46D5">
        <w:rPr>
          <w:rFonts w:ascii="Times New Roman" w:eastAsia="Times New Roman" w:hAnsi="Times New Roman" w:cs="Times New Roman"/>
          <w:i w:val="0"/>
          <w:sz w:val="22"/>
        </w:rPr>
        <w:t xml:space="preserve">in qualità di tutore legale </w:t>
      </w:r>
    </w:p>
    <w:p w:rsidR="001F46D5" w:rsidRPr="001F46D5" w:rsidRDefault="001F46D5" w:rsidP="00CE57A4">
      <w:pPr>
        <w:pStyle w:val="Paragrafoelenco"/>
        <w:numPr>
          <w:ilvl w:val="0"/>
          <w:numId w:val="3"/>
        </w:numPr>
        <w:spacing w:after="0" w:line="268" w:lineRule="auto"/>
        <w:ind w:right="6045"/>
        <w:jc w:val="left"/>
        <w:rPr>
          <w:rFonts w:ascii="Times New Roman" w:eastAsia="Times New Roman" w:hAnsi="Times New Roman" w:cs="Times New Roman"/>
          <w:i w:val="0"/>
          <w:sz w:val="22"/>
        </w:rPr>
      </w:pPr>
      <w:r w:rsidRPr="001F46D5">
        <w:rPr>
          <w:rFonts w:ascii="Times New Roman" w:eastAsia="Times New Roman" w:hAnsi="Times New Roman" w:cs="Times New Roman"/>
          <w:i w:val="0"/>
          <w:sz w:val="22"/>
        </w:rPr>
        <w:t xml:space="preserve">in qualità di soggetto avente </w:t>
      </w:r>
      <w:r w:rsidR="00CE57A4">
        <w:rPr>
          <w:rFonts w:ascii="Times New Roman" w:eastAsia="Times New Roman" w:hAnsi="Times New Roman" w:cs="Times New Roman"/>
          <w:i w:val="0"/>
          <w:sz w:val="22"/>
        </w:rPr>
        <w:t>patria potestà</w:t>
      </w:r>
    </w:p>
    <w:p w:rsidR="00CE57A4" w:rsidRDefault="00CE57A4">
      <w:pPr>
        <w:spacing w:after="5"/>
        <w:ind w:left="548" w:right="0" w:hanging="286"/>
        <w:rPr>
          <w:rFonts w:ascii="Times New Roman" w:eastAsia="Times New Roman" w:hAnsi="Times New Roman" w:cs="Times New Roman"/>
          <w:i w:val="0"/>
          <w:sz w:val="22"/>
        </w:rPr>
      </w:pPr>
    </w:p>
    <w:p w:rsidR="00CE57A4" w:rsidRPr="00CE57A4" w:rsidRDefault="00CE57A4">
      <w:pPr>
        <w:spacing w:after="5"/>
        <w:ind w:left="548" w:right="0" w:hanging="286"/>
        <w:rPr>
          <w:u w:val="single"/>
        </w:rPr>
      </w:pPr>
      <w:r>
        <w:rPr>
          <w:rFonts w:ascii="Times New Roman" w:eastAsia="Times New Roman" w:hAnsi="Times New Roman" w:cs="Times New Roman"/>
          <w:i w:val="0"/>
          <w:sz w:val="22"/>
        </w:rPr>
        <w:t xml:space="preserve">Deruta, </w:t>
      </w:r>
      <w:r>
        <w:rPr>
          <w:rFonts w:ascii="Times New Roman" w:eastAsia="Times New Roman" w:hAnsi="Times New Roman" w:cs="Times New Roman"/>
          <w:i w:val="0"/>
          <w:sz w:val="22"/>
          <w:u w:val="single"/>
        </w:rPr>
        <w:tab/>
      </w:r>
      <w:r>
        <w:rPr>
          <w:rFonts w:ascii="Times New Roman" w:eastAsia="Times New Roman" w:hAnsi="Times New Roman" w:cs="Times New Roman"/>
          <w:i w:val="0"/>
          <w:sz w:val="22"/>
          <w:u w:val="single"/>
        </w:rPr>
        <w:tab/>
      </w:r>
      <w:r>
        <w:rPr>
          <w:rFonts w:ascii="Times New Roman" w:eastAsia="Times New Roman" w:hAnsi="Times New Roman" w:cs="Times New Roman"/>
          <w:i w:val="0"/>
          <w:sz w:val="22"/>
          <w:u w:val="single"/>
        </w:rPr>
        <w:tab/>
      </w:r>
      <w:r>
        <w:rPr>
          <w:rFonts w:ascii="Times New Roman" w:eastAsia="Times New Roman" w:hAnsi="Times New Roman" w:cs="Times New Roman"/>
          <w:i w:val="0"/>
          <w:sz w:val="22"/>
          <w:u w:val="single"/>
        </w:rPr>
        <w:tab/>
      </w:r>
      <w:r w:rsidRPr="00CE57A4">
        <w:rPr>
          <w:rFonts w:ascii="Times New Roman" w:eastAsia="Times New Roman" w:hAnsi="Times New Roman" w:cs="Times New Roman"/>
          <w:i w:val="0"/>
          <w:sz w:val="22"/>
        </w:rPr>
        <w:t xml:space="preserve">                                          Firma </w:t>
      </w:r>
      <w:r>
        <w:rPr>
          <w:rFonts w:ascii="Times New Roman" w:eastAsia="Times New Roman" w:hAnsi="Times New Roman" w:cs="Times New Roman"/>
          <w:i w:val="0"/>
          <w:sz w:val="22"/>
          <w:u w:val="single"/>
        </w:rPr>
        <w:tab/>
      </w:r>
      <w:r>
        <w:rPr>
          <w:rFonts w:ascii="Times New Roman" w:eastAsia="Times New Roman" w:hAnsi="Times New Roman" w:cs="Times New Roman"/>
          <w:i w:val="0"/>
          <w:sz w:val="22"/>
          <w:u w:val="single"/>
        </w:rPr>
        <w:tab/>
      </w:r>
      <w:r>
        <w:rPr>
          <w:rFonts w:ascii="Times New Roman" w:eastAsia="Times New Roman" w:hAnsi="Times New Roman" w:cs="Times New Roman"/>
          <w:i w:val="0"/>
          <w:sz w:val="22"/>
          <w:u w:val="single"/>
        </w:rPr>
        <w:tab/>
      </w:r>
      <w:r>
        <w:rPr>
          <w:rFonts w:ascii="Times New Roman" w:eastAsia="Times New Roman" w:hAnsi="Times New Roman" w:cs="Times New Roman"/>
          <w:i w:val="0"/>
          <w:sz w:val="22"/>
          <w:u w:val="single"/>
        </w:rPr>
        <w:tab/>
      </w:r>
      <w:r>
        <w:rPr>
          <w:rFonts w:ascii="Times New Roman" w:eastAsia="Times New Roman" w:hAnsi="Times New Roman" w:cs="Times New Roman"/>
          <w:i w:val="0"/>
          <w:sz w:val="22"/>
          <w:u w:val="single"/>
        </w:rPr>
        <w:tab/>
      </w:r>
    </w:p>
    <w:sectPr w:rsidR="00CE57A4" w:rsidRPr="00CE57A4" w:rsidSect="008E1FE1">
      <w:footerReference w:type="even" r:id="rId9"/>
      <w:footerReference w:type="default" r:id="rId10"/>
      <w:footerReference w:type="first" r:id="rId11"/>
      <w:pgSz w:w="11900" w:h="16840"/>
      <w:pgMar w:top="511" w:right="373" w:bottom="993" w:left="379" w:header="720" w:footer="49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07D" w:rsidRDefault="008C407D">
      <w:pPr>
        <w:spacing w:after="0" w:line="240" w:lineRule="auto"/>
      </w:pPr>
      <w:r>
        <w:separator/>
      </w:r>
    </w:p>
  </w:endnote>
  <w:endnote w:type="continuationSeparator" w:id="0">
    <w:p w:rsidR="008C407D" w:rsidRDefault="008C40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AF" w:rsidRDefault="00AB58AF">
    <w:pPr>
      <w:spacing w:after="0" w:line="259" w:lineRule="auto"/>
      <w:ind w:left="0" w:right="2" w:firstLine="0"/>
      <w:jc w:val="center"/>
    </w:pPr>
    <w:r>
      <w:rPr>
        <w:rFonts w:ascii="Times New Roman" w:eastAsia="Times New Roman" w:hAnsi="Times New Roman" w:cs="Times New Roman"/>
        <w:b/>
        <w:sz w:val="14"/>
      </w:rPr>
      <w:t>Telefoni</w:t>
    </w:r>
    <w:r>
      <w:rPr>
        <w:rFonts w:ascii="Times New Roman" w:eastAsia="Times New Roman" w:hAnsi="Times New Roman" w:cs="Times New Roman"/>
        <w:sz w:val="14"/>
      </w:rPr>
      <w:t xml:space="preserve"> 0736/298707-706-708-710-705 </w:t>
    </w:r>
  </w:p>
  <w:p w:rsidR="00AB58AF" w:rsidRDefault="00AB58AF">
    <w:pPr>
      <w:spacing w:after="0" w:line="259" w:lineRule="auto"/>
      <w:ind w:left="0" w:right="2" w:firstLine="0"/>
      <w:jc w:val="center"/>
    </w:pPr>
    <w:r>
      <w:rPr>
        <w:rFonts w:ascii="Times New Roman" w:eastAsia="Times New Roman" w:hAnsi="Times New Roman" w:cs="Times New Roman"/>
        <w:b/>
        <w:sz w:val="14"/>
      </w:rPr>
      <w:t>e-mail</w:t>
    </w:r>
    <w:r>
      <w:rPr>
        <w:rFonts w:ascii="Times New Roman" w:eastAsia="Times New Roman" w:hAnsi="Times New Roman" w:cs="Times New Roman"/>
        <w:sz w:val="14"/>
      </w:rPr>
      <w:t xml:space="preserve">:  m.accorsi@comune.ap.it   l.dialessandro@comune.ap.it   e.fedele@comune.ap.it   ma.fioravanti@comune.ap.it   r.galanti@comune.ap.it   a.pezzoli@comune.ap.it </w:t>
    </w:r>
  </w:p>
  <w:p w:rsidR="00AB58AF" w:rsidRDefault="00AB58AF">
    <w:pPr>
      <w:spacing w:after="0" w:line="259" w:lineRule="auto"/>
      <w:ind w:left="0" w:right="4" w:firstLine="0"/>
      <w:jc w:val="center"/>
    </w:pPr>
    <w:r>
      <w:rPr>
        <w:rFonts w:ascii="Times New Roman" w:eastAsia="Times New Roman" w:hAnsi="Times New Roman" w:cs="Times New Roman"/>
        <w:b/>
        <w:sz w:val="14"/>
      </w:rPr>
      <w:t>e-mail</w:t>
    </w:r>
    <w:r>
      <w:rPr>
        <w:rFonts w:ascii="Times New Roman" w:eastAsia="Times New Roman" w:hAnsi="Times New Roman" w:cs="Times New Roman"/>
        <w:sz w:val="14"/>
      </w:rPr>
      <w:t>: protocollo@comune.ap.it</w:t>
    </w:r>
    <w:r>
      <w:rPr>
        <w:rFonts w:ascii="Times New Roman" w:eastAsia="Times New Roman" w:hAnsi="Times New Roman" w:cs="Times New Roman"/>
        <w:b/>
        <w:sz w:val="14"/>
      </w:rPr>
      <w:t xml:space="preserve">      PEC</w:t>
    </w:r>
    <w:r>
      <w:rPr>
        <w:rFonts w:ascii="Times New Roman" w:eastAsia="Times New Roman" w:hAnsi="Times New Roman" w:cs="Times New Roman"/>
        <w:sz w:val="14"/>
      </w:rPr>
      <w:t xml:space="preserve">: comune.ascolipiceno@actaliscertymail.it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FE1" w:rsidRDefault="008E1FE1" w:rsidP="008E1FE1">
    <w:pPr>
      <w:spacing w:after="0" w:line="259" w:lineRule="auto"/>
      <w:ind w:right="0"/>
      <w:jc w:val="center"/>
    </w:pPr>
    <w:r>
      <w:rPr>
        <w:rFonts w:ascii="Times New Roman" w:eastAsia="Times New Roman" w:hAnsi="Times New Roman" w:cs="Times New Roman"/>
        <w:b/>
        <w:sz w:val="14"/>
      </w:rPr>
      <w:t>Ufficio Tributi Piazza Dei Consoli, 15</w:t>
    </w:r>
    <w:r>
      <w:rPr>
        <w:rFonts w:ascii="Times New Roman" w:eastAsia="Times New Roman" w:hAnsi="Times New Roman" w:cs="Times New Roman"/>
        <w:sz w:val="14"/>
      </w:rPr>
      <w:t xml:space="preserve"> -06053 Deruta (PG)</w:t>
    </w:r>
  </w:p>
  <w:p w:rsidR="008E1FE1" w:rsidRPr="008E1FE1" w:rsidRDefault="008E1FE1" w:rsidP="008E1FE1">
    <w:pPr>
      <w:spacing w:after="63" w:line="259" w:lineRule="auto"/>
      <w:ind w:right="2"/>
      <w:jc w:val="center"/>
      <w:rPr>
        <w:rFonts w:ascii="Times New Roman" w:hAnsi="Times New Roman" w:cs="Times New Roman"/>
      </w:rPr>
    </w:pPr>
    <w:r>
      <w:rPr>
        <w:rFonts w:ascii="Times New Roman" w:eastAsia="Times New Roman" w:hAnsi="Times New Roman" w:cs="Times New Roman"/>
        <w:sz w:val="15"/>
      </w:rPr>
      <w:t xml:space="preserve">Orario dello sportello telefonico o di apertura al pubblico su </w:t>
    </w:r>
    <w:r w:rsidRPr="008E1FE1">
      <w:rPr>
        <w:rFonts w:ascii="Times New Roman" w:eastAsia="Times New Roman" w:hAnsi="Times New Roman" w:cs="Times New Roman"/>
        <w:sz w:val="15"/>
      </w:rPr>
      <w:t xml:space="preserve">appuntamento </w:t>
    </w:r>
    <w:r w:rsidRPr="008E1FE1">
      <w:rPr>
        <w:rFonts w:ascii="Times New Roman" w:hAnsi="Times New Roman" w:cs="Times New Roman"/>
        <w:b/>
        <w:i w:val="0"/>
        <w:sz w:val="15"/>
      </w:rPr>
      <w:t xml:space="preserve">DAL  </w:t>
    </w:r>
    <w:r w:rsidRPr="008E1FE1">
      <w:rPr>
        <w:rFonts w:ascii="Times New Roman" w:hAnsi="Times New Roman" w:cs="Times New Roman"/>
        <w:i w:val="0"/>
        <w:sz w:val="14"/>
      </w:rPr>
      <w:t xml:space="preserve">LUNEDI AL VENERDI ore </w:t>
    </w:r>
    <w:r w:rsidRPr="008E1FE1">
      <w:rPr>
        <w:rFonts w:ascii="Times New Roman" w:hAnsi="Times New Roman" w:cs="Times New Roman"/>
        <w:b/>
        <w:i w:val="0"/>
        <w:sz w:val="14"/>
      </w:rPr>
      <w:t xml:space="preserve">11:00/13.30 </w:t>
    </w:r>
    <w:r w:rsidRPr="008E1FE1">
      <w:rPr>
        <w:rFonts w:ascii="Times New Roman" w:hAnsi="Times New Roman" w:cs="Times New Roman"/>
        <w:i w:val="0"/>
        <w:sz w:val="14"/>
      </w:rPr>
      <w:t xml:space="preserve">GIOVEDI POMERIGGIO ore </w:t>
    </w:r>
    <w:r w:rsidRPr="008E1FE1">
      <w:rPr>
        <w:rFonts w:ascii="Times New Roman" w:hAnsi="Times New Roman" w:cs="Times New Roman"/>
        <w:b/>
        <w:i w:val="0"/>
        <w:sz w:val="14"/>
      </w:rPr>
      <w:t>15:30/17:30</w:t>
    </w:r>
  </w:p>
  <w:p w:rsidR="00AB58AF" w:rsidRPr="008E1FE1" w:rsidRDefault="00AB58AF" w:rsidP="008E1FE1">
    <w:pPr>
      <w:spacing w:after="0" w:line="259" w:lineRule="auto"/>
      <w:ind w:left="0" w:right="2" w:firstLine="0"/>
      <w:jc w:val="center"/>
      <w:rPr>
        <w:rFonts w:ascii="Times New Roman" w:hAnsi="Times New Roman" w:cs="Times New Roman"/>
      </w:rPr>
    </w:pPr>
    <w:r w:rsidRPr="008E1FE1">
      <w:rPr>
        <w:rFonts w:ascii="Times New Roman" w:eastAsia="Times New Roman" w:hAnsi="Times New Roman" w:cs="Times New Roman"/>
        <w:b/>
        <w:sz w:val="14"/>
      </w:rPr>
      <w:t>Telefoni</w:t>
    </w:r>
    <w:r w:rsidRPr="008E1FE1">
      <w:rPr>
        <w:rFonts w:ascii="Times New Roman" w:eastAsia="Times New Roman" w:hAnsi="Times New Roman" w:cs="Times New Roman"/>
        <w:sz w:val="14"/>
      </w:rPr>
      <w:t xml:space="preserve"> 075 9728631 0759728634</w:t>
    </w:r>
    <w:r w:rsidR="008E1FE1" w:rsidRPr="008E1FE1">
      <w:rPr>
        <w:rFonts w:ascii="Times New Roman" w:eastAsia="Times New Roman" w:hAnsi="Times New Roman" w:cs="Times New Roman"/>
        <w:sz w:val="14"/>
      </w:rPr>
      <w:t xml:space="preserve"> </w:t>
    </w:r>
    <w:r w:rsidRPr="008E1FE1">
      <w:rPr>
        <w:rFonts w:ascii="Times New Roman" w:eastAsia="Times New Roman" w:hAnsi="Times New Roman" w:cs="Times New Roman"/>
        <w:b/>
        <w:sz w:val="14"/>
      </w:rPr>
      <w:t>e-mail</w:t>
    </w:r>
    <w:r w:rsidRPr="008E1FE1">
      <w:rPr>
        <w:rFonts w:ascii="Times New Roman" w:eastAsia="Times New Roman" w:hAnsi="Times New Roman" w:cs="Times New Roman"/>
        <w:sz w:val="14"/>
      </w:rPr>
      <w:t xml:space="preserve">:  tributi@comune.deruta.pg.it </w:t>
    </w:r>
    <w:r w:rsidR="008E1FE1" w:rsidRPr="008E1FE1">
      <w:rPr>
        <w:rFonts w:ascii="Times New Roman" w:eastAsia="Times New Roman" w:hAnsi="Times New Roman" w:cs="Times New Roman"/>
        <w:sz w:val="14"/>
      </w:rPr>
      <w:t xml:space="preserve"> </w:t>
    </w:r>
    <w:r w:rsidRPr="008E1FE1">
      <w:rPr>
        <w:rFonts w:ascii="Times New Roman" w:eastAsia="Times New Roman" w:hAnsi="Times New Roman" w:cs="Times New Roman"/>
        <w:b/>
        <w:sz w:val="14"/>
      </w:rPr>
      <w:t>e-mail</w:t>
    </w:r>
    <w:r w:rsidRPr="008E1FE1">
      <w:rPr>
        <w:rFonts w:ascii="Times New Roman" w:eastAsia="Times New Roman" w:hAnsi="Times New Roman" w:cs="Times New Roman"/>
        <w:sz w:val="14"/>
      </w:rPr>
      <w:t>: protocollo@comune.deruta.pg.it</w:t>
    </w:r>
    <w:r w:rsidRPr="008E1FE1">
      <w:rPr>
        <w:rFonts w:ascii="Times New Roman" w:eastAsia="Times New Roman" w:hAnsi="Times New Roman" w:cs="Times New Roman"/>
        <w:b/>
        <w:sz w:val="14"/>
      </w:rPr>
      <w:t xml:space="preserve">      PEC</w:t>
    </w:r>
    <w:r w:rsidRPr="008E1FE1">
      <w:rPr>
        <w:rFonts w:ascii="Times New Roman" w:eastAsia="Times New Roman" w:hAnsi="Times New Roman" w:cs="Times New Roman"/>
        <w:sz w:val="14"/>
      </w:rPr>
      <w:t>: comune.deruta@postacert.umbria.it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AF" w:rsidRDefault="00AB58AF">
    <w:pPr>
      <w:spacing w:after="0" w:line="259" w:lineRule="auto"/>
      <w:ind w:left="0" w:right="2" w:firstLine="0"/>
      <w:jc w:val="center"/>
    </w:pPr>
    <w:r>
      <w:rPr>
        <w:rFonts w:ascii="Times New Roman" w:eastAsia="Times New Roman" w:hAnsi="Times New Roman" w:cs="Times New Roman"/>
        <w:b/>
        <w:sz w:val="14"/>
      </w:rPr>
      <w:t>Telefoni</w:t>
    </w:r>
    <w:r>
      <w:rPr>
        <w:rFonts w:ascii="Times New Roman" w:eastAsia="Times New Roman" w:hAnsi="Times New Roman" w:cs="Times New Roman"/>
        <w:sz w:val="14"/>
      </w:rPr>
      <w:t xml:space="preserve"> 0736/298707-706-708-710-705 </w:t>
    </w:r>
  </w:p>
  <w:p w:rsidR="00AB58AF" w:rsidRDefault="00AB58AF">
    <w:pPr>
      <w:spacing w:after="0" w:line="259" w:lineRule="auto"/>
      <w:ind w:left="0" w:right="2" w:firstLine="0"/>
      <w:jc w:val="center"/>
    </w:pPr>
    <w:r>
      <w:rPr>
        <w:rFonts w:ascii="Times New Roman" w:eastAsia="Times New Roman" w:hAnsi="Times New Roman" w:cs="Times New Roman"/>
        <w:b/>
        <w:sz w:val="14"/>
      </w:rPr>
      <w:t>e-mail</w:t>
    </w:r>
    <w:r>
      <w:rPr>
        <w:rFonts w:ascii="Times New Roman" w:eastAsia="Times New Roman" w:hAnsi="Times New Roman" w:cs="Times New Roman"/>
        <w:sz w:val="14"/>
      </w:rPr>
      <w:t xml:space="preserve">:  m.accorsi@comune.ap.it   l.dialessandro@comune.ap.it   e.fedele@comune.ap.it   ma.fioravanti@comune.ap.it   r.galanti@comune.ap.it   a.pezzoli@comune.ap.it </w:t>
    </w:r>
  </w:p>
  <w:p w:rsidR="00AB58AF" w:rsidRDefault="00AB58AF">
    <w:pPr>
      <w:spacing w:after="0" w:line="259" w:lineRule="auto"/>
      <w:ind w:left="0" w:right="4" w:firstLine="0"/>
      <w:jc w:val="center"/>
    </w:pPr>
    <w:r>
      <w:rPr>
        <w:rFonts w:ascii="Times New Roman" w:eastAsia="Times New Roman" w:hAnsi="Times New Roman" w:cs="Times New Roman"/>
        <w:b/>
        <w:sz w:val="14"/>
      </w:rPr>
      <w:t>e-mail</w:t>
    </w:r>
    <w:r>
      <w:rPr>
        <w:rFonts w:ascii="Times New Roman" w:eastAsia="Times New Roman" w:hAnsi="Times New Roman" w:cs="Times New Roman"/>
        <w:sz w:val="14"/>
      </w:rPr>
      <w:t>: protocollo@comune.ap.it</w:t>
    </w:r>
    <w:r>
      <w:rPr>
        <w:rFonts w:ascii="Times New Roman" w:eastAsia="Times New Roman" w:hAnsi="Times New Roman" w:cs="Times New Roman"/>
        <w:b/>
        <w:sz w:val="14"/>
      </w:rPr>
      <w:t xml:space="preserve">      PEC</w:t>
    </w:r>
    <w:r>
      <w:rPr>
        <w:rFonts w:ascii="Times New Roman" w:eastAsia="Times New Roman" w:hAnsi="Times New Roman" w:cs="Times New Roman"/>
        <w:sz w:val="14"/>
      </w:rPr>
      <w:t xml:space="preserve">: comune.ascolipiceno@actaliscertymail.it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07D" w:rsidRDefault="008C407D">
      <w:pPr>
        <w:spacing w:after="0" w:line="240" w:lineRule="auto"/>
      </w:pPr>
      <w:r>
        <w:separator/>
      </w:r>
    </w:p>
  </w:footnote>
  <w:footnote w:type="continuationSeparator" w:id="0">
    <w:p w:rsidR="008C407D" w:rsidRDefault="008C40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D3CC443"/>
    <w:multiLevelType w:val="hybridMultilevel"/>
    <w:tmpl w:val="57E894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F465CA"/>
    <w:multiLevelType w:val="hybridMultilevel"/>
    <w:tmpl w:val="655E2B0C"/>
    <w:lvl w:ilvl="0" w:tplc="0410000F">
      <w:start w:val="1"/>
      <w:numFmt w:val="decimal"/>
      <w:lvlText w:val="%1."/>
      <w:lvlJc w:val="left"/>
      <w:pPr>
        <w:ind w:left="975" w:hanging="360"/>
      </w:pPr>
    </w:lvl>
    <w:lvl w:ilvl="1" w:tplc="04100019" w:tentative="1">
      <w:start w:val="1"/>
      <w:numFmt w:val="lowerLetter"/>
      <w:lvlText w:val="%2."/>
      <w:lvlJc w:val="left"/>
      <w:pPr>
        <w:ind w:left="1695" w:hanging="360"/>
      </w:pPr>
    </w:lvl>
    <w:lvl w:ilvl="2" w:tplc="0410001B" w:tentative="1">
      <w:start w:val="1"/>
      <w:numFmt w:val="lowerRoman"/>
      <w:lvlText w:val="%3."/>
      <w:lvlJc w:val="right"/>
      <w:pPr>
        <w:ind w:left="2415" w:hanging="180"/>
      </w:pPr>
    </w:lvl>
    <w:lvl w:ilvl="3" w:tplc="0410000F" w:tentative="1">
      <w:start w:val="1"/>
      <w:numFmt w:val="decimal"/>
      <w:lvlText w:val="%4."/>
      <w:lvlJc w:val="left"/>
      <w:pPr>
        <w:ind w:left="3135" w:hanging="360"/>
      </w:pPr>
    </w:lvl>
    <w:lvl w:ilvl="4" w:tplc="04100019" w:tentative="1">
      <w:start w:val="1"/>
      <w:numFmt w:val="lowerLetter"/>
      <w:lvlText w:val="%5."/>
      <w:lvlJc w:val="left"/>
      <w:pPr>
        <w:ind w:left="3855" w:hanging="360"/>
      </w:pPr>
    </w:lvl>
    <w:lvl w:ilvl="5" w:tplc="0410001B" w:tentative="1">
      <w:start w:val="1"/>
      <w:numFmt w:val="lowerRoman"/>
      <w:lvlText w:val="%6."/>
      <w:lvlJc w:val="right"/>
      <w:pPr>
        <w:ind w:left="4575" w:hanging="180"/>
      </w:pPr>
    </w:lvl>
    <w:lvl w:ilvl="6" w:tplc="0410000F" w:tentative="1">
      <w:start w:val="1"/>
      <w:numFmt w:val="decimal"/>
      <w:lvlText w:val="%7."/>
      <w:lvlJc w:val="left"/>
      <w:pPr>
        <w:ind w:left="5295" w:hanging="360"/>
      </w:pPr>
    </w:lvl>
    <w:lvl w:ilvl="7" w:tplc="04100019" w:tentative="1">
      <w:start w:val="1"/>
      <w:numFmt w:val="lowerLetter"/>
      <w:lvlText w:val="%8."/>
      <w:lvlJc w:val="left"/>
      <w:pPr>
        <w:ind w:left="6015" w:hanging="360"/>
      </w:pPr>
    </w:lvl>
    <w:lvl w:ilvl="8" w:tplc="0410001B" w:tentative="1">
      <w:start w:val="1"/>
      <w:numFmt w:val="lowerRoman"/>
      <w:lvlText w:val="%9."/>
      <w:lvlJc w:val="right"/>
      <w:pPr>
        <w:ind w:left="6735" w:hanging="180"/>
      </w:pPr>
    </w:lvl>
  </w:abstractNum>
  <w:abstractNum w:abstractNumId="2">
    <w:nsid w:val="241030B2"/>
    <w:multiLevelType w:val="hybridMultilevel"/>
    <w:tmpl w:val="98F8FEBC"/>
    <w:lvl w:ilvl="0" w:tplc="29F89C3A">
      <w:start w:val="1"/>
      <w:numFmt w:val="bullet"/>
      <w:lvlText w:val="-"/>
      <w:lvlJc w:val="left"/>
      <w:pPr>
        <w:ind w:left="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D2CB78">
      <w:start w:val="1"/>
      <w:numFmt w:val="bullet"/>
      <w:lvlText w:val="o"/>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2477B4">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4A37B0">
      <w:start w:val="1"/>
      <w:numFmt w:val="bullet"/>
      <w:lvlText w:val="•"/>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7E3874">
      <w:start w:val="1"/>
      <w:numFmt w:val="bullet"/>
      <w:lvlText w:val="o"/>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287484">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1E62C6">
      <w:start w:val="1"/>
      <w:numFmt w:val="bullet"/>
      <w:lvlText w:val="•"/>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66C8D0">
      <w:start w:val="1"/>
      <w:numFmt w:val="bullet"/>
      <w:lvlText w:val="o"/>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8E0258">
      <w:start w:val="1"/>
      <w:numFmt w:val="bullet"/>
      <w:lvlText w:val="▪"/>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324B2832"/>
    <w:multiLevelType w:val="hybridMultilevel"/>
    <w:tmpl w:val="9CDC1E72"/>
    <w:lvl w:ilvl="0" w:tplc="7D7C99BC">
      <w:start w:val="1"/>
      <w:numFmt w:val="bullet"/>
      <w:lvlText w:val="-"/>
      <w:lvlJc w:val="left"/>
      <w:pPr>
        <w:ind w:left="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76092A">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B09BFA">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C026B8">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AAE6BE">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16E44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168380">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406572">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4678A2">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footnotePr>
    <w:footnote w:id="-1"/>
    <w:footnote w:id="0"/>
  </w:footnotePr>
  <w:endnotePr>
    <w:endnote w:id="-1"/>
    <w:endnote w:id="0"/>
  </w:endnotePr>
  <w:compat>
    <w:useFELayout/>
  </w:compat>
  <w:rsids>
    <w:rsidRoot w:val="004B6C35"/>
    <w:rsid w:val="00032387"/>
    <w:rsid w:val="00075641"/>
    <w:rsid w:val="000C49ED"/>
    <w:rsid w:val="000F4803"/>
    <w:rsid w:val="00115829"/>
    <w:rsid w:val="001F4597"/>
    <w:rsid w:val="001F46D5"/>
    <w:rsid w:val="002B7F71"/>
    <w:rsid w:val="002D2415"/>
    <w:rsid w:val="00325ECF"/>
    <w:rsid w:val="003531CE"/>
    <w:rsid w:val="00370A66"/>
    <w:rsid w:val="004454B8"/>
    <w:rsid w:val="004B6C35"/>
    <w:rsid w:val="004D6BDD"/>
    <w:rsid w:val="00597537"/>
    <w:rsid w:val="005E66E5"/>
    <w:rsid w:val="00647A40"/>
    <w:rsid w:val="006713AE"/>
    <w:rsid w:val="0067697A"/>
    <w:rsid w:val="00694643"/>
    <w:rsid w:val="006B456B"/>
    <w:rsid w:val="00730E52"/>
    <w:rsid w:val="007518FB"/>
    <w:rsid w:val="00761DDE"/>
    <w:rsid w:val="008078AC"/>
    <w:rsid w:val="00831973"/>
    <w:rsid w:val="008A73D7"/>
    <w:rsid w:val="008C407D"/>
    <w:rsid w:val="008E1FE1"/>
    <w:rsid w:val="008E4E8F"/>
    <w:rsid w:val="008F7A58"/>
    <w:rsid w:val="00901BCC"/>
    <w:rsid w:val="00903F29"/>
    <w:rsid w:val="00930A7E"/>
    <w:rsid w:val="00A562F3"/>
    <w:rsid w:val="00AB58AF"/>
    <w:rsid w:val="00AD19F0"/>
    <w:rsid w:val="00B43867"/>
    <w:rsid w:val="00B9100E"/>
    <w:rsid w:val="00B94739"/>
    <w:rsid w:val="00BC179B"/>
    <w:rsid w:val="00C20C49"/>
    <w:rsid w:val="00CE57A4"/>
    <w:rsid w:val="00D359E5"/>
    <w:rsid w:val="00D731B0"/>
    <w:rsid w:val="00D86587"/>
    <w:rsid w:val="00E260BC"/>
    <w:rsid w:val="00EC5EE5"/>
    <w:rsid w:val="00FB481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19F0"/>
    <w:pPr>
      <w:spacing w:after="4" w:line="248" w:lineRule="auto"/>
      <w:ind w:left="10" w:right="1" w:hanging="10"/>
      <w:jc w:val="both"/>
    </w:pPr>
    <w:rPr>
      <w:rFonts w:ascii="Calibri" w:eastAsia="Calibri" w:hAnsi="Calibri" w:cs="Calibri"/>
      <w:i/>
      <w:color w:val="000000"/>
      <w:sz w:val="16"/>
    </w:rPr>
  </w:style>
  <w:style w:type="paragraph" w:styleId="Titolo1">
    <w:name w:val="heading 1"/>
    <w:next w:val="Normale"/>
    <w:link w:val="Titolo1Carattere"/>
    <w:uiPriority w:val="9"/>
    <w:unhideWhenUsed/>
    <w:qFormat/>
    <w:rsid w:val="00AD19F0"/>
    <w:pPr>
      <w:keepNext/>
      <w:keepLines/>
      <w:spacing w:after="0"/>
      <w:ind w:left="56" w:hanging="10"/>
      <w:outlineLvl w:val="0"/>
    </w:pPr>
    <w:rPr>
      <w:rFonts w:ascii="Calibri" w:eastAsia="Calibri" w:hAnsi="Calibri" w:cs="Calibri"/>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AD19F0"/>
    <w:rPr>
      <w:rFonts w:ascii="Calibri" w:eastAsia="Calibri" w:hAnsi="Calibri" w:cs="Calibri"/>
      <w:b/>
      <w:color w:val="000000"/>
      <w:sz w:val="20"/>
    </w:rPr>
  </w:style>
  <w:style w:type="table" w:customStyle="1" w:styleId="TableGrid">
    <w:name w:val="TableGrid"/>
    <w:rsid w:val="00AD19F0"/>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nhideWhenUsed/>
    <w:rsid w:val="00761DD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761DDE"/>
    <w:rPr>
      <w:rFonts w:ascii="Calibri" w:eastAsia="Calibri" w:hAnsi="Calibri" w:cs="Calibri"/>
      <w:i/>
      <w:color w:val="000000"/>
      <w:sz w:val="16"/>
    </w:rPr>
  </w:style>
  <w:style w:type="paragraph" w:customStyle="1" w:styleId="Default">
    <w:name w:val="Default"/>
    <w:rsid w:val="00A562F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Paragrafoelenco">
    <w:name w:val="List Paragraph"/>
    <w:basedOn w:val="Normale"/>
    <w:uiPriority w:val="34"/>
    <w:qFormat/>
    <w:rsid w:val="001F46D5"/>
    <w:pPr>
      <w:ind w:left="720"/>
      <w:contextualSpacing/>
    </w:pPr>
  </w:style>
  <w:style w:type="paragraph" w:styleId="Testofumetto">
    <w:name w:val="Balloon Text"/>
    <w:basedOn w:val="Normale"/>
    <w:link w:val="TestofumettoCarattere"/>
    <w:uiPriority w:val="99"/>
    <w:semiHidden/>
    <w:unhideWhenUsed/>
    <w:rsid w:val="00CE57A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57A4"/>
    <w:rPr>
      <w:rFonts w:ascii="Segoe UI" w:eastAsia="Calibri" w:hAnsi="Segoe UI" w:cs="Segoe UI"/>
      <w:i/>
      <w:color w:val="000000"/>
      <w:sz w:val="18"/>
      <w:szCs w:val="18"/>
    </w:rPr>
  </w:style>
</w:styles>
</file>

<file path=word/webSettings.xml><?xml version="1.0" encoding="utf-8"?>
<w:webSettings xmlns:r="http://schemas.openxmlformats.org/officeDocument/2006/relationships" xmlns:w="http://schemas.openxmlformats.org/wordprocessingml/2006/main">
  <w:divs>
    <w:div w:id="1513447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9B6D1-204C-4509-B136-DBB05F5C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1987</Words>
  <Characters>11327</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Modello_riduzione_Tari_2021_attività_covid</vt:lpstr>
    </vt:vector>
  </TitlesOfParts>
  <Company/>
  <LinksUpToDate>false</LinksUpToDate>
  <CharactersWithSpaces>13288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Modello_riduzione_Tari_2021_attività_covid</dc:title>
  <dc:creator>g.laurentiis</dc:creator>
  <cp:lastModifiedBy>luigi.divincenzo</cp:lastModifiedBy>
  <cp:revision>5</cp:revision>
  <cp:lastPrinted>2021-09-14T14:22:00Z</cp:lastPrinted>
  <dcterms:created xsi:type="dcterms:W3CDTF">2022-07-28T06:54:00Z</dcterms:created>
  <dcterms:modified xsi:type="dcterms:W3CDTF">2022-07-31T06:07:00Z</dcterms:modified>
</cp:coreProperties>
</file>